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1F0F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报价明细表</w:t>
      </w:r>
    </w:p>
    <w:p w14:paraId="5D01B8CF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64ED4613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p w14:paraId="12FEB98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075F2F1D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1544EB68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1A362834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7508EF6C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4EF948B9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28D1E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供应商名称： （公章）</w:t>
      </w:r>
    </w:p>
    <w:p w14:paraId="1DB93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法定代表人（或授权代理人）：（签字或盖章）</w:t>
      </w:r>
    </w:p>
    <w:p w14:paraId="4F79E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日期： 年 月 日</w:t>
      </w:r>
    </w:p>
    <w:p w14:paraId="2E27E5FB"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 xml:space="preserve">注: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①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“报价明细表”</w:t>
      </w:r>
      <w:bookmarkStart w:id="0" w:name="_GoBack"/>
      <w:bookmarkEnd w:id="0"/>
      <w:r>
        <w:rPr>
          <w:rFonts w:hint="default"/>
          <w:b w:val="0"/>
          <w:bCs w:val="0"/>
          <w:sz w:val="28"/>
          <w:szCs w:val="28"/>
          <w:lang w:val="en-US" w:eastAsia="zh-CN"/>
        </w:rPr>
        <w:t>报价合计应当与“开标（报价）一览表”报价合计相等。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YWRiZjMwMDA3ZTNlZDA2MTI0Mjk1ZTg0NGI0ODYifQ=="/>
  </w:docVars>
  <w:rsids>
    <w:rsidRoot w:val="00000000"/>
    <w:rsid w:val="00830F7F"/>
    <w:rsid w:val="06140B04"/>
    <w:rsid w:val="1CFD0FDC"/>
    <w:rsid w:val="1D44304E"/>
    <w:rsid w:val="727221D6"/>
    <w:rsid w:val="72B03282"/>
    <w:rsid w:val="75AF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0</TotalTime>
  <ScaleCrop>false</ScaleCrop>
  <LinksUpToDate>false</LinksUpToDate>
  <CharactersWithSpaces>89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2024-10-25T08:11:00Z</dcterms:created>
  <dc:creator>Administrator</dc:creator>
  <cp:lastModifiedBy>.</cp:lastModifiedBy>
  <dcterms:modified xsi:type="dcterms:W3CDTF">2025-03-19T03:11:43Z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C2CC87650E8640EEB803342CCD917DB9_12</vt:lpwstr>
  </property>
  <property fmtid="{D5CDD505-2E9C-101B-9397-08002B2CF9AE}" pid="4" name="KSOTemplateDocerSaveRecord">
    <vt:lpwstr>eyJoZGlkIjoiMDc0YWRiZjMwMDA3ZTNlZDA2MTI0Mjk1ZTg0NGI0ODYiLCJ1c2VySWQiOiI4ODkwMTQxNjQifQ==</vt:lpwstr>
  </property>
</Properties>
</file>