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三亚市中医院改扩建一期设备采购（第一批）(二次)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ZX2025-013-1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三亚市中医院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三亚市中医院改扩建一期设备采购（第一批）(二次)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ZX2025-013-1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三亚市中医院改扩建一期设备采购（第一批）(二次)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2,306,400.00元</w:t>
      </w:r>
      <w:r>
        <w:rPr>
          <w:rFonts w:ascii="仿宋_GB2312" w:hAnsi="仿宋_GB2312" w:cs="仿宋_GB2312" w:eastAsia="仿宋_GB2312"/>
        </w:rPr>
        <w:t>贰佰叁拾万零陆仟肆佰元整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号），中标（成交）供应商可凭借与采购单位签订的政府采购合同，向开展政府采购合同融资业务的银行和金融机构申请信用贷款。4、本项目采用远程不见面方式（供应商无需到现场）。 3.如供应商的CA锁在海南省政府采购网无法正常盖章，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海南省三亚市凤凰路106号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0898- 88275345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采购包1：2,306,400.00元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代理服务费收费标准：参照国家财政部、国家计委、国家物价局(2002)1980号，国家发改委（2003)857号，海南省物价局文件琼价费管〔2011〕225号等文件规定的基础上按7折收取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6"/>
        </w:rPr>
        <w:t>1、采购单位: 三亚市中医院</w:t>
      </w:r>
    </w:p>
    <w:p>
      <w:pPr>
        <w:pStyle w:val="null3"/>
        <w:ind w:firstLine="560"/>
        <w:jc w:val="both"/>
      </w:pPr>
      <w:r>
        <w:rPr>
          <w:rFonts w:ascii="仿宋_GB2312" w:hAnsi="仿宋_GB2312" w:cs="仿宋_GB2312" w:eastAsia="仿宋_GB2312"/>
          <w:sz w:val="16"/>
        </w:rPr>
        <w:t>2、项目名称： 三亚市中医院改扩建一期设备采购（第一批）（二次）</w:t>
      </w:r>
    </w:p>
    <w:p>
      <w:pPr>
        <w:pStyle w:val="null3"/>
        <w:ind w:firstLine="560"/>
        <w:jc w:val="both"/>
      </w:pPr>
      <w:r>
        <w:rPr>
          <w:rFonts w:ascii="仿宋_GB2312" w:hAnsi="仿宋_GB2312" w:cs="仿宋_GB2312" w:eastAsia="仿宋_GB2312"/>
          <w:sz w:val="16"/>
        </w:rPr>
        <w:t>3、资金来源：财政资金</w:t>
      </w:r>
    </w:p>
    <w:p>
      <w:pPr>
        <w:pStyle w:val="null3"/>
        <w:ind w:firstLine="560"/>
        <w:jc w:val="both"/>
      </w:pPr>
      <w:r>
        <w:rPr>
          <w:rFonts w:ascii="仿宋_GB2312" w:hAnsi="仿宋_GB2312" w:cs="仿宋_GB2312" w:eastAsia="仿宋_GB2312"/>
          <w:sz w:val="16"/>
        </w:rPr>
        <w:t>4、采购预算： 6167530元，本次招标预算:2306400元</w:t>
      </w:r>
    </w:p>
    <w:p>
      <w:pPr>
        <w:pStyle w:val="null3"/>
        <w:ind w:firstLine="560"/>
        <w:jc w:val="both"/>
      </w:pPr>
      <w:r>
        <w:rPr>
          <w:rFonts w:ascii="仿宋_GB2312" w:hAnsi="仿宋_GB2312" w:cs="仿宋_GB2312" w:eastAsia="仿宋_GB2312"/>
          <w:sz w:val="16"/>
        </w:rPr>
        <w:t>5、最高限价： 6167530元，本次招标限价:2306400元</w:t>
      </w:r>
    </w:p>
    <w:p>
      <w:pPr>
        <w:pStyle w:val="null3"/>
        <w:jc w:val="both"/>
      </w:pPr>
      <w:r>
        <w:rPr>
          <w:rFonts w:ascii="仿宋_GB2312" w:hAnsi="仿宋_GB2312" w:cs="仿宋_GB2312" w:eastAsia="仿宋_GB2312"/>
          <w:sz w:val="16"/>
        </w:rPr>
        <w:t xml:space="preserve">    注：超出采购预算金额（最高限价）的报价，按无效投标处理。</w:t>
      </w:r>
    </w:p>
    <w:p>
      <w:pPr>
        <w:pStyle w:val="null3"/>
        <w:ind w:firstLine="560"/>
        <w:jc w:val="both"/>
      </w:pPr>
      <w:r>
        <w:rPr>
          <w:rFonts w:ascii="仿宋_GB2312" w:hAnsi="仿宋_GB2312" w:cs="仿宋_GB2312" w:eastAsia="仿宋_GB2312"/>
          <w:sz w:val="16"/>
        </w:rPr>
        <w:t>6、用途：工作需要，原项目C包重新招标</w:t>
      </w:r>
    </w:p>
    <w:p>
      <w:pPr>
        <w:pStyle w:val="null3"/>
        <w:ind w:firstLine="560"/>
        <w:jc w:val="both"/>
      </w:pPr>
      <w:r>
        <w:rPr>
          <w:rFonts w:ascii="仿宋_GB2312" w:hAnsi="仿宋_GB2312" w:cs="仿宋_GB2312" w:eastAsia="仿宋_GB2312"/>
          <w:sz w:val="16"/>
        </w:rPr>
        <w:t>7、本项目分包情况：原C包重新招标，采购预算:2306400元</w:t>
      </w:r>
    </w:p>
    <w:p>
      <w:pPr>
        <w:pStyle w:val="null3"/>
        <w:ind w:firstLine="560"/>
        <w:jc w:val="both"/>
      </w:pPr>
      <w:r>
        <w:rPr>
          <w:rFonts w:ascii="仿宋_GB2312" w:hAnsi="仿宋_GB2312" w:cs="仿宋_GB2312" w:eastAsia="仿宋_GB2312"/>
          <w:sz w:val="16"/>
        </w:rPr>
        <w:t>8、交付时间：自合同签订之日起30日内完成</w:t>
      </w:r>
    </w:p>
    <w:p>
      <w:pPr>
        <w:pStyle w:val="null3"/>
        <w:ind w:firstLine="560"/>
        <w:jc w:val="both"/>
      </w:pPr>
      <w:r>
        <w:rPr>
          <w:rFonts w:ascii="仿宋_GB2312" w:hAnsi="仿宋_GB2312" w:cs="仿宋_GB2312" w:eastAsia="仿宋_GB2312"/>
          <w:sz w:val="16"/>
        </w:rPr>
        <w:t>9、交付地点：用户指定地点</w:t>
      </w:r>
    </w:p>
    <w:p>
      <w:pPr>
        <w:pStyle w:val="null3"/>
        <w:ind w:firstLine="560"/>
        <w:jc w:val="both"/>
      </w:pPr>
      <w:r>
        <w:rPr>
          <w:rFonts w:ascii="仿宋_GB2312" w:hAnsi="仿宋_GB2312" w:cs="仿宋_GB2312" w:eastAsia="仿宋_GB2312"/>
          <w:sz w:val="16"/>
        </w:rPr>
        <w:t>10、付款方式：签订合同后，乙方向甲方支付或递交合同金额5%的履约保证金（银行转账或通过金融机构、担保机构出具的履约保函）后，30日内由甲方或财政部门向乙方支付50%合同总价款；</w:t>
      </w:r>
    </w:p>
    <w:p>
      <w:pPr>
        <w:pStyle w:val="null3"/>
        <w:ind w:firstLine="560"/>
        <w:jc w:val="both"/>
      </w:pPr>
      <w:r>
        <w:rPr>
          <w:rFonts w:ascii="仿宋_GB2312" w:hAnsi="仿宋_GB2312" w:cs="仿宋_GB2312" w:eastAsia="仿宋_GB2312"/>
          <w:sz w:val="16"/>
        </w:rPr>
        <w:t>所有货物到院（甲方指定地点）经甲方验收合格后，乙方出具全额合法含税的货款发票作为付款凭证后的30日内，由甲方或财政部门直接向乙方一次性付清剩余货款。</w:t>
      </w:r>
    </w:p>
    <w:p>
      <w:pPr>
        <w:pStyle w:val="null3"/>
        <w:ind w:firstLine="560"/>
        <w:jc w:val="both"/>
      </w:pPr>
      <w:r>
        <w:rPr>
          <w:rFonts w:ascii="仿宋_GB2312" w:hAnsi="仿宋_GB2312" w:cs="仿宋_GB2312" w:eastAsia="仿宋_GB2312"/>
          <w:sz w:val="16"/>
        </w:rPr>
        <w:t>自验收合格之日起满1年（乙方须提供相关承诺文件履行约定的全保服务）后，所有设备无产品质量或售后服务问题，甲方会将履约保证金退回乙方，否则给予扣除。</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2,306,400.00</w:t>
      </w:r>
    </w:p>
    <w:p>
      <w:pPr>
        <w:pStyle w:val="null3"/>
        <w:jc w:val="left"/>
      </w:pPr>
      <w:r>
        <w:rPr>
          <w:rFonts w:ascii="仿宋_GB2312" w:hAnsi="仿宋_GB2312" w:cs="仿宋_GB2312" w:eastAsia="仿宋_GB2312"/>
        </w:rPr>
        <w:t>采购包最高限价（元）: 2,306,400.00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自动墨轮连续封口机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摇摆式颗粒机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全自动制丸机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煎药包装机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80,400.00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卧式膏液两用灌装机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真空干燥箱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微生物检测专用均质机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薄层喷雾显色泵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中药粗粉机 （带除尘）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智能崩解仪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低温冷却水循环泵（冷肼）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除湿机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电蒸炉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生化培养箱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自动电磁感应铝箔封口机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蒸汽发生器（锅炉）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煎药机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331,200.00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旋转制粒机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热风循环烘箱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马弗炉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糖衣机(直径800mm)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双效浓缩器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水浴锅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旋转蒸发仪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消毒柜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药物稳定性试验箱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多功能提取罐 （系统）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易制毒安全存储柜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可倾式夹层锅(300L)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电炒药灶台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电动打码机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真空泵（30L）</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糖衣机(直径600mm)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湿热灭菌锅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热风循环烘箱 （防爆型）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真空泵(60L)</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生物安全柜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储液罐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槽形混合机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全自动颗粒包装机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可倾式夹层锅(100L)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高效粉碎机 （带除尘）</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圆形冷却塔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自动墨轮连续封口机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摇摆式颗粒机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全自动制丸机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煎药包装机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卧式膏液两用灌装机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生物显微镜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真空干燥箱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微生物检测专用均质机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薄层喷雾显色泵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中药粗粉机 （带除尘）</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智能崩解仪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低温冷却水循环泵（冷肼）</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除湿机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电蒸炉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生化培养箱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自动电磁感应铝箔封口机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蒸汽发生器（锅炉）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煎药机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旋转制粒机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热风循环烘箱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马弗炉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糖衣机(直径800mm)</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双效浓缩器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水浴锅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旋转蒸发仪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消毒柜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药物稳定性试验箱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多功能提取罐 （系统）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易制毒安全存储柜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可倾式夹层锅(300L)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电炒药灶台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电动打码机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真空泵（30L）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糖衣机(直径600mm)</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湿热灭菌锅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热风循环烘箱 （防爆型）</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真空泵(60L)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储液罐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槽形混合机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全自动颗粒包装机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可倾式夹层锅(100L)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高效粉碎机 （带除尘）</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圆形冷却塔</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标的名称：自动墨轮连续封口机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1、电压/频率220V/50-60Hz,</w:t>
            </w:r>
          </w:p>
          <w:p>
            <w:pPr>
              <w:pStyle w:val="null3"/>
              <w:jc w:val="both"/>
            </w:pPr>
            <w:r>
              <w:rPr>
                <w:rFonts w:ascii="仿宋_GB2312" w:hAnsi="仿宋_GB2312" w:cs="仿宋_GB2312" w:eastAsia="仿宋_GB2312"/>
                <w:sz w:val="21"/>
              </w:rPr>
              <w:t xml:space="preserve">2、温度：0-300℃，            </w:t>
            </w:r>
          </w:p>
          <w:p>
            <w:pPr>
              <w:pStyle w:val="null3"/>
              <w:jc w:val="both"/>
            </w:pPr>
            <w:r>
              <w:rPr>
                <w:rFonts w:ascii="仿宋_GB2312" w:hAnsi="仿宋_GB2312" w:cs="仿宋_GB2312" w:eastAsia="仿宋_GB2312"/>
                <w:sz w:val="21"/>
              </w:rPr>
              <w:t>3、功率：600W，</w:t>
            </w:r>
          </w:p>
          <w:p>
            <w:pPr>
              <w:pStyle w:val="null3"/>
              <w:jc w:val="both"/>
            </w:pPr>
            <w:r>
              <w:rPr>
                <w:rFonts w:ascii="仿宋_GB2312" w:hAnsi="仿宋_GB2312" w:cs="仿宋_GB2312" w:eastAsia="仿宋_GB2312"/>
                <w:sz w:val="21"/>
              </w:rPr>
              <w:t>4、封口宽度：6-15mm</w:t>
            </w:r>
          </w:p>
          <w:p>
            <w:pPr>
              <w:pStyle w:val="null3"/>
              <w:jc w:val="both"/>
            </w:pPr>
            <w:r>
              <w:rPr>
                <w:rFonts w:ascii="仿宋_GB2312" w:hAnsi="仿宋_GB2312" w:cs="仿宋_GB2312" w:eastAsia="仿宋_GB2312"/>
                <w:sz w:val="21"/>
              </w:rPr>
              <w:t>5、封口速度：0～12m/min</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标的名称：摇摆式颗粒机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Kg/h: 100～200</w:t>
            </w:r>
          </w:p>
          <w:p>
            <w:pPr>
              <w:pStyle w:val="null3"/>
              <w:jc w:val="both"/>
            </w:pPr>
            <w:r>
              <w:rPr>
                <w:rFonts w:ascii="仿宋_GB2312" w:hAnsi="仿宋_GB2312" w:cs="仿宋_GB2312" w:eastAsia="仿宋_GB2312"/>
                <w:sz w:val="21"/>
              </w:rPr>
              <w:t>2、电机功率 Kw：4</w:t>
            </w:r>
          </w:p>
          <w:p>
            <w:pPr>
              <w:pStyle w:val="null3"/>
              <w:jc w:val="both"/>
            </w:pPr>
            <w:r>
              <w:rPr>
                <w:rFonts w:ascii="仿宋_GB2312" w:hAnsi="仿宋_GB2312" w:cs="仿宋_GB2312" w:eastAsia="仿宋_GB2312"/>
                <w:sz w:val="21"/>
              </w:rPr>
              <w:t xml:space="preserve">3、滚筒转速 r/min: 37          </w:t>
            </w:r>
          </w:p>
          <w:p>
            <w:pPr>
              <w:pStyle w:val="null3"/>
              <w:jc w:val="both"/>
            </w:pPr>
            <w:r>
              <w:rPr>
                <w:rFonts w:ascii="仿宋_GB2312" w:hAnsi="仿宋_GB2312" w:cs="仿宋_GB2312" w:eastAsia="仿宋_GB2312"/>
                <w:sz w:val="21"/>
              </w:rPr>
              <w:t xml:space="preserve">4、摇摆角度°：360      </w:t>
            </w:r>
          </w:p>
          <w:p>
            <w:pPr>
              <w:pStyle w:val="null3"/>
              <w:jc w:val="both"/>
            </w:pPr>
            <w:r>
              <w:rPr>
                <w:rFonts w:ascii="仿宋_GB2312" w:hAnsi="仿宋_GB2312" w:cs="仿宋_GB2312" w:eastAsia="仿宋_GB2312"/>
                <w:sz w:val="21"/>
              </w:rPr>
              <w:t xml:space="preserve">5、滚筒直径 mm：Φ160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标的名称：全自动制丸机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1、出丸规格（mm）:3-8</w:t>
            </w:r>
          </w:p>
          <w:p>
            <w:pPr>
              <w:pStyle w:val="null3"/>
              <w:jc w:val="both"/>
            </w:pPr>
            <w:r>
              <w:rPr>
                <w:rFonts w:ascii="仿宋_GB2312" w:hAnsi="仿宋_GB2312" w:cs="仿宋_GB2312" w:eastAsia="仿宋_GB2312"/>
                <w:sz w:val="21"/>
              </w:rPr>
              <w:t>2、出条（根）：4根</w:t>
            </w:r>
          </w:p>
          <w:p>
            <w:pPr>
              <w:pStyle w:val="null3"/>
              <w:jc w:val="both"/>
            </w:pPr>
            <w:r>
              <w:rPr>
                <w:rFonts w:ascii="仿宋_GB2312" w:hAnsi="仿宋_GB2312" w:cs="仿宋_GB2312" w:eastAsia="仿宋_GB2312"/>
                <w:sz w:val="21"/>
              </w:rPr>
              <w:t xml:space="preserve">3、产量(kg/h): 15-80kg             </w:t>
            </w:r>
          </w:p>
          <w:p>
            <w:pPr>
              <w:pStyle w:val="null3"/>
              <w:jc w:val="both"/>
            </w:pPr>
            <w:r>
              <w:rPr>
                <w:rFonts w:ascii="仿宋_GB2312" w:hAnsi="仿宋_GB2312" w:cs="仿宋_GB2312" w:eastAsia="仿宋_GB2312"/>
                <w:sz w:val="21"/>
              </w:rPr>
              <w:t xml:space="preserve">4、总功 率：2.5 KW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标的名称：煎药包装机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1、包装量：50-250ml</w:t>
            </w:r>
          </w:p>
          <w:p>
            <w:pPr>
              <w:pStyle w:val="null3"/>
              <w:jc w:val="both"/>
            </w:pPr>
            <w:r>
              <w:rPr>
                <w:rFonts w:ascii="仿宋_GB2312" w:hAnsi="仿宋_GB2312" w:cs="仿宋_GB2312" w:eastAsia="仿宋_GB2312"/>
                <w:sz w:val="21"/>
              </w:rPr>
              <w:t>2、功率：≥1860W</w:t>
            </w:r>
          </w:p>
          <w:p>
            <w:pPr>
              <w:pStyle w:val="null3"/>
              <w:jc w:val="both"/>
            </w:pPr>
            <w:r>
              <w:rPr>
                <w:rFonts w:ascii="仿宋_GB2312" w:hAnsi="仿宋_GB2312" w:cs="仿宋_GB2312" w:eastAsia="仿宋_GB2312"/>
                <w:sz w:val="21"/>
              </w:rPr>
              <w:t>3、电压：AC220V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w:t>
            </w:r>
            <w:r>
              <w:rPr>
                <w:rFonts w:ascii="仿宋_GB2312" w:hAnsi="仿宋_GB2312" w:cs="仿宋_GB2312" w:eastAsia="仿宋_GB2312"/>
                <w:sz w:val="21"/>
              </w:rPr>
              <w:t>符合《中药煎药机行业标准》的相关要求。煎药效果有效成份煎出率不小于</w:t>
            </w:r>
            <w:r>
              <w:rPr>
                <w:rFonts w:ascii="仿宋_GB2312" w:hAnsi="仿宋_GB2312" w:cs="仿宋_GB2312" w:eastAsia="仿宋_GB2312"/>
                <w:sz w:val="21"/>
              </w:rPr>
              <w:t>50%。（以国家认可的相关检测机构出具的检验报告为准）；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符合《中药煎药室管理规范》的相关要求。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生产厂家通过</w:t>
            </w:r>
            <w:r>
              <w:rPr>
                <w:rFonts w:ascii="仿宋_GB2312" w:hAnsi="仿宋_GB2312" w:cs="仿宋_GB2312" w:eastAsia="仿宋_GB2312"/>
                <w:sz w:val="21"/>
              </w:rPr>
              <w:t>ISO9001认证、ISO13485认证。</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标的名称：卧式膏液两用灌装机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1、气压：0.4-0.6mpa</w:t>
            </w:r>
          </w:p>
          <w:p>
            <w:pPr>
              <w:pStyle w:val="null3"/>
              <w:jc w:val="both"/>
            </w:pPr>
            <w:r>
              <w:rPr>
                <w:rFonts w:ascii="仿宋_GB2312" w:hAnsi="仿宋_GB2312" w:cs="仿宋_GB2312" w:eastAsia="仿宋_GB2312"/>
                <w:sz w:val="21"/>
              </w:rPr>
              <w:t>2、速度：20-60瓶/分</w:t>
            </w:r>
          </w:p>
          <w:p>
            <w:pPr>
              <w:pStyle w:val="null3"/>
              <w:jc w:val="both"/>
            </w:pPr>
            <w:r>
              <w:rPr>
                <w:rFonts w:ascii="仿宋_GB2312" w:hAnsi="仿宋_GB2312" w:cs="仿宋_GB2312" w:eastAsia="仿宋_GB2312"/>
                <w:sz w:val="21"/>
              </w:rPr>
              <w:t>3、精度：±0.5%</w:t>
            </w:r>
          </w:p>
          <w:p>
            <w:pPr>
              <w:pStyle w:val="null3"/>
              <w:jc w:val="both"/>
            </w:pPr>
            <w:r>
              <w:rPr>
                <w:rFonts w:ascii="仿宋_GB2312" w:hAnsi="仿宋_GB2312" w:cs="仿宋_GB2312" w:eastAsia="仿宋_GB2312"/>
                <w:sz w:val="21"/>
              </w:rPr>
              <w:t>4、灌装范围：20-200ml</w:t>
            </w:r>
          </w:p>
          <w:p>
            <w:pPr>
              <w:pStyle w:val="null3"/>
              <w:jc w:val="both"/>
            </w:pPr>
            <w:r>
              <w:rPr>
                <w:rFonts w:ascii="仿宋_GB2312" w:hAnsi="仿宋_GB2312" w:cs="仿宋_GB2312" w:eastAsia="仿宋_GB2312"/>
                <w:sz w:val="21"/>
              </w:rPr>
              <w:t>5、耗气量：≥0.008m³/秒</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光学系统：无线远光学矫正系统，齐焦距离必须为国际标准</w:t>
            </w:r>
            <w:r>
              <w:rPr>
                <w:rFonts w:ascii="仿宋_GB2312" w:hAnsi="仿宋_GB2312" w:cs="仿宋_GB2312" w:eastAsia="仿宋_GB2312"/>
                <w:sz w:val="21"/>
              </w:rPr>
              <w:t>45mm。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载物台：钢丝传动，无齿条结构。</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调焦机构：有粗调限位，可以进行张力调节，避免标本或物镜的损伤。</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聚光镜：带有孔径光阑的阿贝聚光镜。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三目观察筒：倾斜角度</w:t>
            </w:r>
            <w:r>
              <w:rPr>
                <w:rFonts w:ascii="仿宋_GB2312" w:hAnsi="仿宋_GB2312" w:cs="仿宋_GB2312" w:eastAsia="仿宋_GB2312"/>
                <w:sz w:val="21"/>
              </w:rPr>
              <w:t>30°，带屈光度调节，360°可旋转，视场数N20。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目镜：</w:t>
            </w:r>
            <w:r>
              <w:rPr>
                <w:rFonts w:ascii="仿宋_GB2312" w:hAnsi="仿宋_GB2312" w:cs="仿宋_GB2312" w:eastAsia="仿宋_GB2312"/>
                <w:sz w:val="21"/>
              </w:rPr>
              <w:t>10X，视场数分20。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物镜转盘：四孔物镜转换器，固定向内旋转。</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目镜：平场消色差物镜，</w:t>
            </w:r>
            <w:r>
              <w:rPr>
                <w:rFonts w:ascii="仿宋_GB2312" w:hAnsi="仿宋_GB2312" w:cs="仿宋_GB2312" w:eastAsia="仿宋_GB2312"/>
                <w:sz w:val="21"/>
              </w:rPr>
              <w:t>4X、10X、40X、60X.</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防霉装置：在目镜、物镜都做了防霉处理。</w:t>
            </w:r>
          </w:p>
          <w:p>
            <w:pPr>
              <w:pStyle w:val="null3"/>
              <w:jc w:val="both"/>
            </w:pPr>
            <w:r>
              <w:rPr>
                <w:rFonts w:ascii="仿宋_GB2312" w:hAnsi="仿宋_GB2312" w:cs="仿宋_GB2312" w:eastAsia="仿宋_GB2312"/>
                <w:sz w:val="21"/>
              </w:rPr>
              <w:t>10、4K像素屏幕＋拍照装置。</w:t>
            </w:r>
          </w:p>
          <w:p>
            <w:pPr>
              <w:pStyle w:val="null3"/>
              <w:jc w:val="both"/>
            </w:pPr>
            <w:r>
              <w:rPr>
                <w:rFonts w:ascii="仿宋_GB2312" w:hAnsi="仿宋_GB2312" w:cs="仿宋_GB2312" w:eastAsia="仿宋_GB2312"/>
                <w:sz w:val="21"/>
              </w:rPr>
              <w:t>11、有偏光功能。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质保</w:t>
            </w:r>
            <w:r>
              <w:rPr>
                <w:rFonts w:ascii="仿宋_GB2312" w:hAnsi="仿宋_GB2312" w:cs="仿宋_GB2312" w:eastAsia="仿宋_GB2312"/>
                <w:sz w:val="21"/>
              </w:rPr>
              <w:t>5年。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w:t>
            </w:r>
            <w:r>
              <w:rPr>
                <w:rFonts w:ascii="仿宋_GB2312" w:hAnsi="仿宋_GB2312" w:cs="仿宋_GB2312" w:eastAsia="仿宋_GB2312"/>
                <w:sz w:val="21"/>
              </w:rPr>
              <w:t>中华人民共和国国家标准</w:t>
            </w:r>
            <w:r>
              <w:rPr>
                <w:rFonts w:ascii="仿宋_GB2312" w:hAnsi="仿宋_GB2312" w:cs="仿宋_GB2312" w:eastAsia="仿宋_GB2312"/>
                <w:sz w:val="21"/>
              </w:rPr>
              <w:t>《</w:t>
            </w:r>
            <w:r>
              <w:rPr>
                <w:rFonts w:ascii="仿宋_GB2312" w:hAnsi="仿宋_GB2312" w:cs="仿宋_GB2312" w:eastAsia="仿宋_GB2312"/>
                <w:sz w:val="21"/>
              </w:rPr>
              <w:t>生物显微镜</w:t>
            </w:r>
            <w:r>
              <w:rPr>
                <w:rFonts w:ascii="仿宋_GB2312" w:hAnsi="仿宋_GB2312" w:cs="仿宋_GB2312" w:eastAsia="仿宋_GB2312"/>
                <w:sz w:val="21"/>
              </w:rPr>
              <w:t>》（</w:t>
            </w:r>
            <w:r>
              <w:rPr>
                <w:rFonts w:ascii="仿宋_GB2312" w:hAnsi="仿宋_GB2312" w:cs="仿宋_GB2312" w:eastAsia="仿宋_GB2312"/>
                <w:sz w:val="21"/>
              </w:rPr>
              <w:t xml:space="preserve">GB/T </w:t>
            </w:r>
            <w:r>
              <w:rPr>
                <w:rFonts w:ascii="仿宋_GB2312" w:hAnsi="仿宋_GB2312" w:cs="仿宋_GB2312" w:eastAsia="仿宋_GB2312"/>
                <w:sz w:val="21"/>
              </w:rPr>
              <w:t>2985</w:t>
            </w:r>
            <w:r>
              <w:rPr>
                <w:rFonts w:ascii="仿宋_GB2312" w:hAnsi="仿宋_GB2312" w:cs="仿宋_GB2312" w:eastAsia="仿宋_GB2312"/>
                <w:sz w:val="21"/>
              </w:rPr>
              <w:t>-2</w:t>
            </w:r>
            <w:r>
              <w:rPr>
                <w:rFonts w:ascii="仿宋_GB2312" w:hAnsi="仿宋_GB2312" w:cs="仿宋_GB2312" w:eastAsia="仿宋_GB2312"/>
                <w:sz w:val="21"/>
              </w:rPr>
              <w:t>008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标的名称：真空干燥箱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1、控温范围：RT+10-200℃</w:t>
            </w:r>
          </w:p>
          <w:p>
            <w:pPr>
              <w:pStyle w:val="null3"/>
              <w:jc w:val="both"/>
            </w:pPr>
            <w:r>
              <w:rPr>
                <w:rFonts w:ascii="仿宋_GB2312" w:hAnsi="仿宋_GB2312" w:cs="仿宋_GB2312" w:eastAsia="仿宋_GB2312"/>
                <w:sz w:val="21"/>
              </w:rPr>
              <w:t>2、温度波动：±1℃</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5、达到真空度：133Pa</w:t>
            </w:r>
          </w:p>
          <w:p>
            <w:pPr>
              <w:pStyle w:val="null3"/>
              <w:jc w:val="both"/>
            </w:pPr>
            <w:r>
              <w:rPr>
                <w:rFonts w:ascii="仿宋_GB2312" w:hAnsi="仿宋_GB2312" w:cs="仿宋_GB2312" w:eastAsia="仿宋_GB2312"/>
                <w:sz w:val="21"/>
              </w:rPr>
              <w:t>6、真空表：机械指针式</w:t>
            </w:r>
          </w:p>
          <w:p>
            <w:pPr>
              <w:pStyle w:val="null3"/>
              <w:jc w:val="both"/>
            </w:pPr>
            <w:r>
              <w:rPr>
                <w:rFonts w:ascii="仿宋_GB2312" w:hAnsi="仿宋_GB2312" w:cs="仿宋_GB2312" w:eastAsia="仿宋_GB2312"/>
                <w:sz w:val="21"/>
              </w:rPr>
              <w:t>7、内胆尺寸（mm）：≥415*370*345</w:t>
            </w:r>
          </w:p>
          <w:p>
            <w:pPr>
              <w:pStyle w:val="null3"/>
              <w:jc w:val="both"/>
            </w:pPr>
            <w:r>
              <w:rPr>
                <w:rFonts w:ascii="仿宋_GB2312" w:hAnsi="仿宋_GB2312" w:cs="仿宋_GB2312" w:eastAsia="仿宋_GB2312"/>
                <w:sz w:val="21"/>
              </w:rPr>
              <w:t>8、搁板：≥2块</w:t>
            </w:r>
          </w:p>
          <w:p>
            <w:pPr>
              <w:pStyle w:val="null3"/>
              <w:jc w:val="both"/>
            </w:pPr>
            <w:r>
              <w:rPr>
                <w:rFonts w:ascii="仿宋_GB2312" w:hAnsi="仿宋_GB2312" w:cs="仿宋_GB2312" w:eastAsia="仿宋_GB2312"/>
                <w:sz w:val="21"/>
              </w:rPr>
              <w:t>9、工作室材料：不锈钢304</w:t>
            </w:r>
          </w:p>
          <w:p>
            <w:pPr>
              <w:pStyle w:val="null3"/>
              <w:jc w:val="both"/>
            </w:pPr>
            <w:r>
              <w:rPr>
                <w:rFonts w:ascii="仿宋_GB2312" w:hAnsi="仿宋_GB2312" w:cs="仿宋_GB2312" w:eastAsia="仿宋_GB2312"/>
                <w:sz w:val="21"/>
              </w:rPr>
              <w:t>10、设备带观察室。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标的名称：微生物检测专用均质机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1、控制方式：微电脑控制</w:t>
            </w:r>
          </w:p>
          <w:p>
            <w:pPr>
              <w:pStyle w:val="null3"/>
              <w:jc w:val="both"/>
            </w:pPr>
            <w:r>
              <w:rPr>
                <w:rFonts w:ascii="仿宋_GB2312" w:hAnsi="仿宋_GB2312" w:cs="仿宋_GB2312" w:eastAsia="仿宋_GB2312"/>
                <w:sz w:val="21"/>
              </w:rPr>
              <w:t>2、显示屏：大屏彩色触摸显示屏</w:t>
            </w:r>
          </w:p>
          <w:p>
            <w:pPr>
              <w:pStyle w:val="null3"/>
              <w:jc w:val="both"/>
            </w:pPr>
            <w:r>
              <w:rPr>
                <w:rFonts w:ascii="仿宋_GB2312" w:hAnsi="仿宋_GB2312" w:cs="仿宋_GB2312" w:eastAsia="仿宋_GB2312"/>
                <w:sz w:val="21"/>
              </w:rPr>
              <w:t>3、拍击时间：0.1-99分59秒或连续运转</w:t>
            </w:r>
          </w:p>
          <w:p>
            <w:pPr>
              <w:pStyle w:val="null3"/>
              <w:jc w:val="both"/>
            </w:pPr>
            <w:r>
              <w:rPr>
                <w:rFonts w:ascii="仿宋_GB2312" w:hAnsi="仿宋_GB2312" w:cs="仿宋_GB2312" w:eastAsia="仿宋_GB2312"/>
                <w:sz w:val="21"/>
              </w:rPr>
              <w:t>4、拍击速度：3-12次秒</w:t>
            </w:r>
          </w:p>
          <w:p>
            <w:pPr>
              <w:pStyle w:val="null3"/>
              <w:jc w:val="both"/>
            </w:pPr>
            <w:r>
              <w:rPr>
                <w:rFonts w:ascii="仿宋_GB2312" w:hAnsi="仿宋_GB2312" w:cs="仿宋_GB2312" w:eastAsia="仿宋_GB2312"/>
                <w:sz w:val="21"/>
              </w:rPr>
              <w:t>5、消毒功能：有</w:t>
            </w:r>
          </w:p>
          <w:p>
            <w:pPr>
              <w:pStyle w:val="null3"/>
              <w:jc w:val="both"/>
            </w:pPr>
            <w:r>
              <w:rPr>
                <w:rFonts w:ascii="仿宋_GB2312" w:hAnsi="仿宋_GB2312" w:cs="仿宋_GB2312" w:eastAsia="仿宋_GB2312"/>
                <w:sz w:val="21"/>
              </w:rPr>
              <w:t>6、有效容积：3-400ml</w:t>
            </w:r>
          </w:p>
          <w:p>
            <w:pPr>
              <w:pStyle w:val="null3"/>
              <w:jc w:val="both"/>
            </w:pPr>
            <w:r>
              <w:rPr>
                <w:rFonts w:ascii="仿宋_GB2312" w:hAnsi="仿宋_GB2312" w:cs="仿宋_GB2312" w:eastAsia="仿宋_GB2312"/>
                <w:sz w:val="21"/>
              </w:rPr>
              <w:t>7、无菌袋尺寸：17cm*30cm</w:t>
            </w:r>
          </w:p>
          <w:p>
            <w:pPr>
              <w:pStyle w:val="null3"/>
              <w:jc w:val="both"/>
            </w:pPr>
            <w:r>
              <w:rPr>
                <w:rFonts w:ascii="仿宋_GB2312" w:hAnsi="仿宋_GB2312" w:cs="仿宋_GB2312" w:eastAsia="仿宋_GB2312"/>
                <w:sz w:val="21"/>
              </w:rPr>
              <w:t>8、拍击箱体：不锈钢+防腐喷塑</w:t>
            </w:r>
          </w:p>
          <w:p>
            <w:pPr>
              <w:pStyle w:val="null3"/>
              <w:jc w:val="both"/>
            </w:pPr>
            <w:r>
              <w:rPr>
                <w:rFonts w:ascii="仿宋_GB2312" w:hAnsi="仿宋_GB2312" w:cs="仿宋_GB2312" w:eastAsia="仿宋_GB2312"/>
                <w:sz w:val="21"/>
              </w:rPr>
              <w:t>9、启动模式：柔和启动</w:t>
            </w:r>
          </w:p>
          <w:p>
            <w:pPr>
              <w:pStyle w:val="null3"/>
              <w:jc w:val="both"/>
            </w:pPr>
            <w:r>
              <w:rPr>
                <w:rFonts w:ascii="仿宋_GB2312" w:hAnsi="仿宋_GB2312" w:cs="仿宋_GB2312" w:eastAsia="仿宋_GB2312"/>
                <w:sz w:val="21"/>
              </w:rPr>
              <w:t>10、暂停功能：有</w:t>
            </w:r>
          </w:p>
          <w:p>
            <w:pPr>
              <w:pStyle w:val="null3"/>
              <w:jc w:val="both"/>
            </w:pPr>
            <w:r>
              <w:rPr>
                <w:rFonts w:ascii="仿宋_GB2312" w:hAnsi="仿宋_GB2312" w:cs="仿宋_GB2312" w:eastAsia="仿宋_GB2312"/>
                <w:sz w:val="21"/>
              </w:rPr>
              <w:t>11、防夹功能：自动停止防夹功能</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标的名称：薄层喷雾显色泵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1.压力：1.3KG。</w:t>
            </w:r>
          </w:p>
          <w:p>
            <w:pPr>
              <w:pStyle w:val="null3"/>
              <w:jc w:val="both"/>
            </w:pPr>
            <w:r>
              <w:rPr>
                <w:rFonts w:ascii="仿宋_GB2312" w:hAnsi="仿宋_GB2312" w:cs="仿宋_GB2312" w:eastAsia="仿宋_GB2312"/>
                <w:sz w:val="21"/>
              </w:rPr>
              <w:t>2.喷出来的液体均匀，成雾状，并且看不到颗粒。</w:t>
            </w:r>
          </w:p>
          <w:p>
            <w:pPr>
              <w:pStyle w:val="null3"/>
              <w:jc w:val="both"/>
            </w:pPr>
            <w:r>
              <w:rPr>
                <w:rFonts w:ascii="仿宋_GB2312" w:hAnsi="仿宋_GB2312" w:cs="仿宋_GB2312" w:eastAsia="仿宋_GB2312"/>
                <w:sz w:val="21"/>
              </w:rPr>
              <w:t>3.喷程：800MM－1000mm。</w:t>
            </w:r>
          </w:p>
          <w:p>
            <w:pPr>
              <w:pStyle w:val="null3"/>
              <w:jc w:val="both"/>
            </w:pPr>
          </w:p>
        </w:tc>
      </w:tr>
    </w:tbl>
    <w:p>
      <w:pPr>
        <w:pStyle w:val="null3"/>
        <w:jc w:val="left"/>
      </w:pPr>
      <w:r>
        <w:rPr>
          <w:rFonts w:ascii="仿宋_GB2312" w:hAnsi="仿宋_GB2312" w:cs="仿宋_GB2312" w:eastAsia="仿宋_GB2312"/>
        </w:rPr>
        <w:t>标的名称：中药粗粉机 （带除尘）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100～300kg/h</w:t>
            </w:r>
          </w:p>
          <w:p>
            <w:pPr>
              <w:pStyle w:val="null3"/>
              <w:jc w:val="both"/>
            </w:pPr>
            <w:r>
              <w:rPr>
                <w:rFonts w:ascii="仿宋_GB2312" w:hAnsi="仿宋_GB2312" w:cs="仿宋_GB2312" w:eastAsia="仿宋_GB2312"/>
                <w:sz w:val="21"/>
              </w:rPr>
              <w:t>2、主轴转速：3800r/min</w:t>
            </w:r>
          </w:p>
          <w:p>
            <w:pPr>
              <w:pStyle w:val="null3"/>
              <w:jc w:val="both"/>
            </w:pPr>
            <w:r>
              <w:rPr>
                <w:rFonts w:ascii="仿宋_GB2312" w:hAnsi="仿宋_GB2312" w:cs="仿宋_GB2312" w:eastAsia="仿宋_GB2312"/>
                <w:sz w:val="21"/>
              </w:rPr>
              <w:t>3、进料粒度： 10mm</w:t>
            </w:r>
          </w:p>
          <w:p>
            <w:pPr>
              <w:pStyle w:val="null3"/>
              <w:jc w:val="both"/>
            </w:pPr>
            <w:r>
              <w:rPr>
                <w:rFonts w:ascii="仿宋_GB2312" w:hAnsi="仿宋_GB2312" w:cs="仿宋_GB2312" w:eastAsia="仿宋_GB2312"/>
                <w:sz w:val="21"/>
              </w:rPr>
              <w:t xml:space="preserve">4、粉碎细度：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0目</w:t>
            </w:r>
          </w:p>
          <w:p>
            <w:pPr>
              <w:pStyle w:val="null3"/>
              <w:jc w:val="both"/>
            </w:pPr>
            <w:r>
              <w:rPr>
                <w:rFonts w:ascii="仿宋_GB2312" w:hAnsi="仿宋_GB2312" w:cs="仿宋_GB2312" w:eastAsia="仿宋_GB2312"/>
                <w:sz w:val="21"/>
              </w:rPr>
              <w:t>5、电机功率：5.5kw</w:t>
            </w:r>
          </w:p>
          <w:p>
            <w:pPr>
              <w:pStyle w:val="null3"/>
              <w:jc w:val="both"/>
            </w:pPr>
            <w:r>
              <w:rPr>
                <w:rFonts w:ascii="仿宋_GB2312" w:hAnsi="仿宋_GB2312" w:cs="仿宋_GB2312" w:eastAsia="仿宋_GB2312"/>
                <w:sz w:val="21"/>
              </w:rPr>
              <w:t>6、吸尘电机功率：1.5kw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标的名称：智能崩解仪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1、杯数：3个。</w:t>
            </w:r>
          </w:p>
          <w:p>
            <w:pPr>
              <w:pStyle w:val="null3"/>
              <w:jc w:val="both"/>
            </w:pPr>
            <w:r>
              <w:rPr>
                <w:rFonts w:ascii="仿宋_GB2312" w:hAnsi="仿宋_GB2312" w:cs="仿宋_GB2312" w:eastAsia="仿宋_GB2312"/>
                <w:sz w:val="21"/>
              </w:rPr>
              <w:t>2、温控范围：室温-50℃</w:t>
            </w:r>
          </w:p>
          <w:p>
            <w:pPr>
              <w:pStyle w:val="null3"/>
              <w:jc w:val="both"/>
            </w:pPr>
            <w:r>
              <w:rPr>
                <w:rFonts w:ascii="仿宋_GB2312" w:hAnsi="仿宋_GB2312" w:cs="仿宋_GB2312" w:eastAsia="仿宋_GB2312"/>
                <w:sz w:val="21"/>
              </w:rPr>
              <w:t>3、控温精度≤0.5℃</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5、定时范围：1-900min</w:t>
            </w:r>
          </w:p>
          <w:p>
            <w:pPr>
              <w:pStyle w:val="null3"/>
              <w:jc w:val="both"/>
            </w:pPr>
            <w:r>
              <w:rPr>
                <w:rFonts w:ascii="仿宋_GB2312" w:hAnsi="仿宋_GB2312" w:cs="仿宋_GB2312" w:eastAsia="仿宋_GB2312"/>
                <w:sz w:val="21"/>
              </w:rPr>
              <w:t>6、工作噪音＜60Db</w:t>
            </w:r>
          </w:p>
          <w:p>
            <w:pPr>
              <w:pStyle w:val="null3"/>
              <w:jc w:val="both"/>
            </w:pPr>
            <w:r>
              <w:rPr>
                <w:rFonts w:ascii="仿宋_GB2312" w:hAnsi="仿宋_GB2312" w:cs="仿宋_GB2312" w:eastAsia="仿宋_GB2312"/>
                <w:sz w:val="21"/>
              </w:rPr>
              <w:t>7、吊篮升降频率：30次/分</w:t>
            </w:r>
          </w:p>
          <w:p>
            <w:pPr>
              <w:pStyle w:val="null3"/>
              <w:jc w:val="both"/>
            </w:pPr>
            <w:r>
              <w:rPr>
                <w:rFonts w:ascii="仿宋_GB2312" w:hAnsi="仿宋_GB2312" w:cs="仿宋_GB2312" w:eastAsia="仿宋_GB2312"/>
                <w:sz w:val="21"/>
              </w:rPr>
              <w:t>8、吊篮升降距离：55mm</w:t>
            </w:r>
          </w:p>
          <w:p>
            <w:pPr>
              <w:pStyle w:val="null3"/>
              <w:jc w:val="both"/>
            </w:pPr>
            <w:r>
              <w:rPr>
                <w:rFonts w:ascii="仿宋_GB2312" w:hAnsi="仿宋_GB2312" w:cs="仿宋_GB2312" w:eastAsia="仿宋_GB2312"/>
                <w:sz w:val="21"/>
              </w:rPr>
              <w:t>9、筛网距杯底最小间距25mm±2mm。</w:t>
            </w:r>
          </w:p>
          <w:p>
            <w:pPr>
              <w:pStyle w:val="null3"/>
              <w:jc w:val="both"/>
            </w:pPr>
            <w:r>
              <w:rPr>
                <w:rFonts w:ascii="仿宋_GB2312" w:hAnsi="仿宋_GB2312" w:cs="仿宋_GB2312" w:eastAsia="仿宋_GB2312"/>
                <w:sz w:val="21"/>
              </w:rPr>
              <w:t>10、筛网孔径：0.425mm、1mm、2mm。</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标的名称：低温冷却水循环泵（冷肼）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1.容积：10L</w:t>
            </w:r>
          </w:p>
          <w:p>
            <w:pPr>
              <w:pStyle w:val="null3"/>
              <w:jc w:val="both"/>
            </w:pPr>
            <w:r>
              <w:rPr>
                <w:rFonts w:ascii="仿宋_GB2312" w:hAnsi="仿宋_GB2312" w:cs="仿宋_GB2312" w:eastAsia="仿宋_GB2312"/>
                <w:sz w:val="21"/>
              </w:rPr>
              <w:t>2.温度范围：-30℃至室温</w:t>
            </w:r>
          </w:p>
          <w:p>
            <w:pPr>
              <w:pStyle w:val="null3"/>
              <w:jc w:val="both"/>
            </w:pPr>
            <w:r>
              <w:rPr>
                <w:rFonts w:ascii="仿宋_GB2312" w:hAnsi="仿宋_GB2312" w:cs="仿宋_GB2312" w:eastAsia="仿宋_GB2312"/>
                <w:sz w:val="21"/>
              </w:rPr>
              <w:t>3.流量L/min：25</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标的名称：除湿机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1、可移动式                                        </w:t>
            </w:r>
          </w:p>
          <w:p>
            <w:pPr>
              <w:pStyle w:val="null3"/>
              <w:jc w:val="both"/>
            </w:pPr>
            <w:r>
              <w:rPr>
                <w:rFonts w:ascii="仿宋_GB2312" w:hAnsi="仿宋_GB2312" w:cs="仿宋_GB2312" w:eastAsia="仿宋_GB2312"/>
                <w:sz w:val="21"/>
              </w:rPr>
              <w:t>2、除湿量: 20升/天</w:t>
            </w:r>
          </w:p>
          <w:p>
            <w:pPr>
              <w:pStyle w:val="null3"/>
              <w:jc w:val="both"/>
            </w:pPr>
            <w:r>
              <w:rPr>
                <w:rFonts w:ascii="仿宋_GB2312" w:hAnsi="仿宋_GB2312" w:cs="仿宋_GB2312" w:eastAsia="仿宋_GB2312"/>
                <w:sz w:val="21"/>
              </w:rPr>
              <w:t>3、使用电源: 220V/50Hz</w:t>
            </w:r>
          </w:p>
          <w:p>
            <w:pPr>
              <w:pStyle w:val="null3"/>
              <w:jc w:val="both"/>
            </w:pPr>
            <w:r>
              <w:rPr>
                <w:rFonts w:ascii="仿宋_GB2312" w:hAnsi="仿宋_GB2312" w:cs="仿宋_GB2312" w:eastAsia="仿宋_GB2312"/>
                <w:sz w:val="21"/>
              </w:rPr>
              <w:t>4、最大输入功率/电流: 630W/3A</w:t>
            </w:r>
          </w:p>
          <w:p>
            <w:pPr>
              <w:pStyle w:val="null3"/>
              <w:jc w:val="both"/>
            </w:pPr>
            <w:r>
              <w:rPr>
                <w:rFonts w:ascii="仿宋_GB2312" w:hAnsi="仿宋_GB2312" w:cs="仿宋_GB2312" w:eastAsia="仿宋_GB2312"/>
                <w:sz w:val="21"/>
              </w:rPr>
              <w:t>5、空气循环量: 230m3/h</w:t>
            </w:r>
          </w:p>
          <w:p>
            <w:pPr>
              <w:pStyle w:val="null3"/>
              <w:jc w:val="both"/>
            </w:pPr>
            <w:r>
              <w:rPr>
                <w:rFonts w:ascii="仿宋_GB2312" w:hAnsi="仿宋_GB2312" w:cs="仿宋_GB2312" w:eastAsia="仿宋_GB2312"/>
                <w:sz w:val="21"/>
              </w:rPr>
              <w:t>6、制冷剂: R22</w:t>
            </w:r>
          </w:p>
          <w:p>
            <w:pPr>
              <w:pStyle w:val="null3"/>
              <w:jc w:val="both"/>
            </w:pPr>
            <w:r>
              <w:rPr>
                <w:rFonts w:ascii="仿宋_GB2312" w:hAnsi="仿宋_GB2312" w:cs="仿宋_GB2312" w:eastAsia="仿宋_GB2312"/>
                <w:sz w:val="21"/>
              </w:rPr>
              <w:t>7、工作环境温度: 5℃-38℃</w:t>
            </w:r>
          </w:p>
          <w:p>
            <w:pPr>
              <w:pStyle w:val="null3"/>
              <w:jc w:val="both"/>
            </w:pPr>
            <w:r>
              <w:rPr>
                <w:rFonts w:ascii="仿宋_GB2312" w:hAnsi="仿宋_GB2312" w:cs="仿宋_GB2312" w:eastAsia="仿宋_GB2312"/>
                <w:sz w:val="21"/>
              </w:rPr>
              <w:t>8、湿度可调范围: RH40%--90%</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标的名称：电蒸炉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1、功率：15KW</w:t>
            </w:r>
          </w:p>
          <w:p>
            <w:pPr>
              <w:pStyle w:val="null3"/>
              <w:jc w:val="both"/>
            </w:pPr>
            <w:r>
              <w:rPr>
                <w:rFonts w:ascii="仿宋_GB2312" w:hAnsi="仿宋_GB2312" w:cs="仿宋_GB2312" w:eastAsia="仿宋_GB2312"/>
                <w:sz w:val="21"/>
              </w:rPr>
              <w:t>2、蒸片直径：800MM</w:t>
            </w:r>
          </w:p>
          <w:p>
            <w:pPr>
              <w:pStyle w:val="null3"/>
              <w:jc w:val="both"/>
            </w:pPr>
            <w:r>
              <w:rPr>
                <w:rFonts w:ascii="仿宋_GB2312" w:hAnsi="仿宋_GB2312" w:cs="仿宋_GB2312" w:eastAsia="仿宋_GB2312"/>
                <w:sz w:val="21"/>
              </w:rPr>
              <w:t>3、加热模式：电热</w:t>
            </w:r>
          </w:p>
          <w:p>
            <w:pPr>
              <w:pStyle w:val="null3"/>
              <w:jc w:val="both"/>
            </w:pPr>
            <w:r>
              <w:rPr>
                <w:rFonts w:ascii="仿宋_GB2312" w:hAnsi="仿宋_GB2312" w:cs="仿宋_GB2312" w:eastAsia="仿宋_GB2312"/>
                <w:sz w:val="21"/>
              </w:rPr>
              <w:t>4、材质：可定制304不锈钢</w:t>
            </w:r>
          </w:p>
          <w:p>
            <w:pPr>
              <w:pStyle w:val="null3"/>
              <w:jc w:val="both"/>
            </w:pPr>
            <w:r>
              <w:rPr>
                <w:rFonts w:ascii="仿宋_GB2312" w:hAnsi="仿宋_GB2312" w:cs="仿宋_GB2312" w:eastAsia="仿宋_GB2312"/>
                <w:sz w:val="21"/>
              </w:rPr>
              <w:t xml:space="preserve">5、操作方式：磁控开关 </w:t>
            </w:r>
          </w:p>
          <w:p>
            <w:pPr>
              <w:pStyle w:val="null3"/>
              <w:jc w:val="both"/>
            </w:pPr>
            <w:r>
              <w:rPr>
                <w:rFonts w:ascii="仿宋_GB2312" w:hAnsi="仿宋_GB2312" w:cs="仿宋_GB2312" w:eastAsia="仿宋_GB2312"/>
                <w:sz w:val="21"/>
              </w:rPr>
              <w:t>6、火力档位：8档</w:t>
            </w:r>
          </w:p>
          <w:p>
            <w:pPr>
              <w:pStyle w:val="null3"/>
              <w:jc w:val="both"/>
            </w:pPr>
            <w:r>
              <w:rPr>
                <w:rFonts w:ascii="仿宋_GB2312" w:hAnsi="仿宋_GB2312" w:cs="仿宋_GB2312" w:eastAsia="仿宋_GB2312"/>
                <w:sz w:val="21"/>
              </w:rPr>
              <w:t xml:space="preserve">7、防水功能：有 </w:t>
            </w:r>
          </w:p>
          <w:p>
            <w:pPr>
              <w:pStyle w:val="null3"/>
              <w:jc w:val="both"/>
            </w:pPr>
            <w:r>
              <w:rPr>
                <w:rFonts w:ascii="仿宋_GB2312" w:hAnsi="仿宋_GB2312" w:cs="仿宋_GB2312" w:eastAsia="仿宋_GB2312"/>
                <w:sz w:val="21"/>
              </w:rPr>
              <w:t>8、电压:380V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符合GB 4706.1、GB 4706.34等国家标准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标的名称：生化培养箱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公称容积</w:t>
            </w:r>
            <w:r>
              <w:rPr>
                <w:rFonts w:ascii="仿宋_GB2312" w:hAnsi="仿宋_GB2312" w:cs="仿宋_GB2312" w:eastAsia="仿宋_GB2312"/>
                <w:sz w:val="21"/>
              </w:rPr>
              <w:t>≥80L</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控温范围：</w:t>
            </w:r>
            <w:r>
              <w:rPr>
                <w:rFonts w:ascii="仿宋_GB2312" w:hAnsi="仿宋_GB2312" w:cs="仿宋_GB2312" w:eastAsia="仿宋_GB2312"/>
                <w:sz w:val="21"/>
              </w:rPr>
              <w:t>5-50℃</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温度波动允差：</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温度不均匀值：</w:t>
            </w:r>
            <w:r>
              <w:rPr>
                <w:rFonts w:ascii="仿宋_GB2312" w:hAnsi="仿宋_GB2312" w:cs="仿宋_GB2312" w:eastAsia="仿宋_GB2312"/>
                <w:sz w:val="21"/>
              </w:rPr>
              <w:t>±2℃</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定时范围：</w:t>
            </w:r>
            <w:r>
              <w:rPr>
                <w:rFonts w:ascii="仿宋_GB2312" w:hAnsi="仿宋_GB2312" w:cs="仿宋_GB2312" w:eastAsia="仿宋_GB2312"/>
                <w:sz w:val="21"/>
              </w:rPr>
              <w:t>1-999min</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载物托盘</w:t>
            </w:r>
            <w:r>
              <w:rPr>
                <w:rFonts w:ascii="仿宋_GB2312" w:hAnsi="仿宋_GB2312" w:cs="仿宋_GB2312" w:eastAsia="仿宋_GB2312"/>
                <w:sz w:val="21"/>
              </w:rPr>
              <w:t>≥2块</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双制式冷热温控，微电脑控制，数字显示，外门带观察窗。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标的名称：自动电磁感应铝箔封口机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1、风冷式塑料瓶铝箔封口机                            </w:t>
            </w:r>
          </w:p>
          <w:p>
            <w:pPr>
              <w:pStyle w:val="null3"/>
              <w:jc w:val="both"/>
            </w:pPr>
            <w:r>
              <w:rPr>
                <w:rFonts w:ascii="仿宋_GB2312" w:hAnsi="仿宋_GB2312" w:cs="仿宋_GB2312" w:eastAsia="仿宋_GB2312"/>
                <w:sz w:val="21"/>
              </w:rPr>
              <w:t xml:space="preserve">2、电源220V                                         </w:t>
            </w:r>
          </w:p>
          <w:p>
            <w:pPr>
              <w:pStyle w:val="null3"/>
              <w:jc w:val="both"/>
            </w:pPr>
            <w:r>
              <w:rPr>
                <w:rFonts w:ascii="仿宋_GB2312" w:hAnsi="仿宋_GB2312" w:cs="仿宋_GB2312" w:eastAsia="仿宋_GB2312"/>
                <w:sz w:val="21"/>
              </w:rPr>
              <w:t xml:space="preserve">3、功率2000W                                        </w:t>
            </w:r>
          </w:p>
          <w:p>
            <w:pPr>
              <w:pStyle w:val="null3"/>
              <w:jc w:val="both"/>
            </w:pPr>
            <w:r>
              <w:rPr>
                <w:rFonts w:ascii="仿宋_GB2312" w:hAnsi="仿宋_GB2312" w:cs="仿宋_GB2312" w:eastAsia="仿宋_GB2312"/>
                <w:sz w:val="21"/>
              </w:rPr>
              <w:t xml:space="preserve">4、封口直径20-130mm                                 </w:t>
            </w:r>
          </w:p>
          <w:p>
            <w:pPr>
              <w:pStyle w:val="null3"/>
              <w:jc w:val="both"/>
            </w:pPr>
            <w:r>
              <w:rPr>
                <w:rFonts w:ascii="仿宋_GB2312" w:hAnsi="仿宋_GB2312" w:cs="仿宋_GB2312" w:eastAsia="仿宋_GB2312"/>
                <w:sz w:val="21"/>
              </w:rPr>
              <w:t>5、适用高度40-180mm</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标的名称：蒸汽发生器（锅炉）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1、额定蒸汽压力1.0 MPa</w:t>
            </w:r>
          </w:p>
          <w:p>
            <w:pPr>
              <w:pStyle w:val="null3"/>
              <w:jc w:val="both"/>
            </w:pPr>
            <w:r>
              <w:rPr>
                <w:rFonts w:ascii="仿宋_GB2312" w:hAnsi="仿宋_GB2312" w:cs="仿宋_GB2312" w:eastAsia="仿宋_GB2312"/>
                <w:sz w:val="21"/>
              </w:rPr>
              <w:t>2、额定蒸汽温度184℃</w:t>
            </w:r>
          </w:p>
          <w:p>
            <w:pPr>
              <w:pStyle w:val="null3"/>
              <w:jc w:val="both"/>
            </w:pPr>
            <w:r>
              <w:rPr>
                <w:rFonts w:ascii="仿宋_GB2312" w:hAnsi="仿宋_GB2312" w:cs="仿宋_GB2312" w:eastAsia="仿宋_GB2312"/>
                <w:sz w:val="21"/>
              </w:rPr>
              <w:t>3、安全阀整定压力1.2MPa</w:t>
            </w:r>
          </w:p>
          <w:p>
            <w:pPr>
              <w:pStyle w:val="null3"/>
              <w:jc w:val="both"/>
            </w:pPr>
            <w:r>
              <w:rPr>
                <w:rFonts w:ascii="仿宋_GB2312" w:hAnsi="仿宋_GB2312" w:cs="仿宋_GB2312" w:eastAsia="仿宋_GB2312"/>
                <w:sz w:val="21"/>
              </w:rPr>
              <w:t>4、整体水压试验压力3.3MPa</w:t>
            </w:r>
          </w:p>
          <w:p>
            <w:pPr>
              <w:pStyle w:val="null3"/>
              <w:jc w:val="both"/>
            </w:pPr>
            <w:r>
              <w:rPr>
                <w:rFonts w:ascii="仿宋_GB2312" w:hAnsi="仿宋_GB2312" w:cs="仿宋_GB2312" w:eastAsia="仿宋_GB2312"/>
                <w:sz w:val="21"/>
              </w:rPr>
              <w:t>5、额定蒸发量（20℃供水）1200kg/h</w:t>
            </w:r>
          </w:p>
          <w:p>
            <w:pPr>
              <w:pStyle w:val="null3"/>
              <w:jc w:val="both"/>
            </w:pPr>
            <w:r>
              <w:rPr>
                <w:rFonts w:ascii="仿宋_GB2312" w:hAnsi="仿宋_GB2312" w:cs="仿宋_GB2312" w:eastAsia="仿宋_GB2312"/>
                <w:sz w:val="21"/>
              </w:rPr>
              <w:t>6、蒸汽发生器设计热效率 ≥95%</w:t>
            </w:r>
          </w:p>
          <w:p>
            <w:pPr>
              <w:pStyle w:val="null3"/>
              <w:jc w:val="both"/>
            </w:pPr>
            <w:r>
              <w:rPr>
                <w:rFonts w:ascii="仿宋_GB2312" w:hAnsi="仿宋_GB2312" w:cs="仿宋_GB2312" w:eastAsia="仿宋_GB2312"/>
                <w:sz w:val="21"/>
              </w:rPr>
              <w:t>7、吨蒸汽燃料消耗量（100%负荷）≈79Nm3/h</w:t>
            </w:r>
          </w:p>
          <w:p>
            <w:pPr>
              <w:pStyle w:val="null3"/>
              <w:jc w:val="both"/>
            </w:pPr>
            <w:r>
              <w:rPr>
                <w:rFonts w:ascii="仿宋_GB2312" w:hAnsi="仿宋_GB2312" w:cs="仿宋_GB2312" w:eastAsia="仿宋_GB2312"/>
                <w:sz w:val="21"/>
              </w:rPr>
              <w:t>8、蒸汽发生器排烟温度 ≤80℃（实际运行不超过70℃）</w:t>
            </w:r>
          </w:p>
          <w:p>
            <w:pPr>
              <w:pStyle w:val="null3"/>
              <w:jc w:val="both"/>
            </w:pPr>
            <w:r>
              <w:rPr>
                <w:rFonts w:ascii="仿宋_GB2312" w:hAnsi="仿宋_GB2312" w:cs="仿宋_GB2312" w:eastAsia="仿宋_GB2312"/>
                <w:sz w:val="21"/>
              </w:rPr>
              <w:t>9、受热面/水容积 14m2 / 29.8L</w:t>
            </w:r>
          </w:p>
          <w:p>
            <w:pPr>
              <w:pStyle w:val="null3"/>
              <w:jc w:val="both"/>
            </w:pPr>
            <w:r>
              <w:rPr>
                <w:rFonts w:ascii="仿宋_GB2312" w:hAnsi="仿宋_GB2312" w:cs="仿宋_GB2312" w:eastAsia="仿宋_GB2312"/>
                <w:sz w:val="21"/>
              </w:rPr>
              <w:t>10、NOx排放 ≤30mg/m3</w:t>
            </w:r>
          </w:p>
          <w:p>
            <w:pPr>
              <w:pStyle w:val="null3"/>
              <w:jc w:val="both"/>
            </w:pPr>
            <w:r>
              <w:rPr>
                <w:rFonts w:ascii="仿宋_GB2312" w:hAnsi="仿宋_GB2312" w:cs="仿宋_GB2312" w:eastAsia="仿宋_GB2312"/>
                <w:sz w:val="21"/>
              </w:rPr>
              <w:t>11、风机参数 2000m3/h（风压2500Pa)</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符合设计、生产标准 TSG11-2020《锅炉安全技术规程》NB/T10941-2022《小型锅炉和常压热水锅炉技术条件》；</w:t>
            </w:r>
          </w:p>
          <w:p>
            <w:pPr>
              <w:pStyle w:val="null3"/>
              <w:jc w:val="both"/>
            </w:pPr>
            <w:r>
              <w:rPr>
                <w:rFonts w:ascii="仿宋_GB2312" w:hAnsi="仿宋_GB2312" w:cs="仿宋_GB2312" w:eastAsia="仿宋_GB2312"/>
                <w:sz w:val="21"/>
              </w:rPr>
              <w:t>2、符合TSG 91-2021《锅炉节能环保技术规程》;2、NB/T 47066-2018《冷凝锅炉热工性能试验方法》;3、TSG 91-2021《锅炉节能环保技术规程》；</w:t>
            </w:r>
          </w:p>
          <w:p>
            <w:pPr>
              <w:pStyle w:val="null3"/>
              <w:jc w:val="both"/>
            </w:pPr>
            <w:r>
              <w:rPr>
                <w:rFonts w:ascii="仿宋_GB2312" w:hAnsi="仿宋_GB2312" w:cs="仿宋_GB2312" w:eastAsia="仿宋_GB2312"/>
                <w:sz w:val="21"/>
              </w:rPr>
              <w:t>3、符合TSG 91-2021《锅炉节能环保技术规程》</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p>
            <w:pPr>
              <w:pStyle w:val="null3"/>
              <w:jc w:val="both"/>
            </w:pPr>
          </w:p>
        </w:tc>
      </w:tr>
    </w:tbl>
    <w:p>
      <w:pPr>
        <w:pStyle w:val="null3"/>
        <w:jc w:val="left"/>
      </w:pPr>
      <w:r>
        <w:rPr>
          <w:rFonts w:ascii="仿宋_GB2312" w:hAnsi="仿宋_GB2312" w:cs="仿宋_GB2312" w:eastAsia="仿宋_GB2312"/>
        </w:rPr>
        <w:t>标的名称：煎药机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1、功率：≥2940W</w:t>
            </w:r>
          </w:p>
          <w:p>
            <w:pPr>
              <w:pStyle w:val="null3"/>
              <w:jc w:val="both"/>
            </w:pPr>
            <w:r>
              <w:rPr>
                <w:rFonts w:ascii="仿宋_GB2312" w:hAnsi="仿宋_GB2312" w:cs="仿宋_GB2312" w:eastAsia="仿宋_GB2312"/>
                <w:sz w:val="21"/>
              </w:rPr>
              <w:t>2、容量：20000ml</w:t>
            </w:r>
          </w:p>
          <w:p>
            <w:pPr>
              <w:pStyle w:val="null3"/>
              <w:jc w:val="both"/>
            </w:pPr>
            <w:r>
              <w:rPr>
                <w:rFonts w:ascii="仿宋_GB2312" w:hAnsi="仿宋_GB2312" w:cs="仿宋_GB2312" w:eastAsia="仿宋_GB2312"/>
                <w:sz w:val="21"/>
              </w:rPr>
              <w:t>3、电压：AC220V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w:t>
            </w:r>
            <w:r>
              <w:rPr>
                <w:rFonts w:ascii="仿宋_GB2312" w:hAnsi="仿宋_GB2312" w:cs="仿宋_GB2312" w:eastAsia="仿宋_GB2312"/>
                <w:sz w:val="21"/>
              </w:rPr>
              <w:t>符合《中药煎药机行业标准》的相关要求。煎药效果有效成份煎出率不小于</w:t>
            </w:r>
            <w:r>
              <w:rPr>
                <w:rFonts w:ascii="仿宋_GB2312" w:hAnsi="仿宋_GB2312" w:cs="仿宋_GB2312" w:eastAsia="仿宋_GB2312"/>
                <w:sz w:val="21"/>
              </w:rPr>
              <w:t>50%。（以国家认可的相关检测机构出具的检验报告为准）；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符合《中药煎药室管理规范》的相关要求。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生产厂家通过</w:t>
            </w:r>
            <w:r>
              <w:rPr>
                <w:rFonts w:ascii="仿宋_GB2312" w:hAnsi="仿宋_GB2312" w:cs="仿宋_GB2312" w:eastAsia="仿宋_GB2312"/>
                <w:sz w:val="21"/>
              </w:rPr>
              <w:t>ISO9001认证、ISO13485认证。</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标的名称：旋转制粒机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1、筛筒直径 300mm</w:t>
            </w:r>
            <w:r>
              <w:br/>
            </w:r>
            <w:r>
              <w:rPr>
                <w:rFonts w:ascii="仿宋_GB2312" w:hAnsi="仿宋_GB2312" w:cs="仿宋_GB2312" w:eastAsia="仿宋_GB2312"/>
                <w:sz w:val="21"/>
              </w:rPr>
              <w:t>2、孔径 1.2-3mm</w:t>
            </w:r>
          </w:p>
          <w:p>
            <w:pPr>
              <w:pStyle w:val="null3"/>
              <w:jc w:val="both"/>
            </w:pPr>
            <w:r>
              <w:rPr>
                <w:rFonts w:ascii="仿宋_GB2312" w:hAnsi="仿宋_GB2312" w:cs="仿宋_GB2312" w:eastAsia="仿宋_GB2312"/>
                <w:sz w:val="21"/>
              </w:rPr>
              <w:t>3、碾刀转速 60rpm</w:t>
            </w:r>
            <w:r>
              <w:br/>
            </w:r>
            <w:r>
              <w:rPr>
                <w:rFonts w:ascii="仿宋_GB2312" w:hAnsi="仿宋_GB2312" w:cs="仿宋_GB2312" w:eastAsia="仿宋_GB2312"/>
                <w:sz w:val="21"/>
              </w:rPr>
              <w:t>4、产量 140-400kg/h</w:t>
            </w:r>
            <w:r>
              <w:br/>
            </w:r>
            <w:r>
              <w:rPr>
                <w:rFonts w:ascii="仿宋_GB2312" w:hAnsi="仿宋_GB2312" w:cs="仿宋_GB2312" w:eastAsia="仿宋_GB2312"/>
                <w:sz w:val="21"/>
              </w:rPr>
              <w:t xml:space="preserve">5、电机功率 4KW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标的名称：热风循环烘箱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1、温度范围：常温～140℃</w:t>
            </w:r>
          </w:p>
          <w:p>
            <w:pPr>
              <w:pStyle w:val="null3"/>
              <w:jc w:val="both"/>
            </w:pPr>
            <w:r>
              <w:rPr>
                <w:rFonts w:ascii="仿宋_GB2312" w:hAnsi="仿宋_GB2312" w:cs="仿宋_GB2312" w:eastAsia="仿宋_GB2312"/>
                <w:sz w:val="21"/>
              </w:rPr>
              <w:t>2、加热方法：电加热功率：15KW</w:t>
            </w:r>
          </w:p>
          <w:p>
            <w:pPr>
              <w:pStyle w:val="null3"/>
              <w:jc w:val="both"/>
            </w:pPr>
            <w:r>
              <w:rPr>
                <w:rFonts w:ascii="仿宋_GB2312" w:hAnsi="仿宋_GB2312" w:cs="仿宋_GB2312" w:eastAsia="仿宋_GB2312"/>
                <w:sz w:val="21"/>
              </w:rPr>
              <w:t>3、轴流风机：0.55Kw</w:t>
            </w:r>
          </w:p>
          <w:p>
            <w:pPr>
              <w:pStyle w:val="null3"/>
              <w:jc w:val="both"/>
            </w:pPr>
            <w:r>
              <w:rPr>
                <w:rFonts w:ascii="仿宋_GB2312" w:hAnsi="仿宋_GB2312" w:cs="仿宋_GB2312" w:eastAsia="仿宋_GB2312"/>
                <w:sz w:val="21"/>
              </w:rPr>
              <w:t>4、配套烘车：2辆</w:t>
            </w:r>
          </w:p>
          <w:p>
            <w:pPr>
              <w:pStyle w:val="null3"/>
              <w:jc w:val="both"/>
            </w:pPr>
            <w:r>
              <w:rPr>
                <w:rFonts w:ascii="仿宋_GB2312" w:hAnsi="仿宋_GB2312" w:cs="仿宋_GB2312" w:eastAsia="仿宋_GB2312"/>
                <w:sz w:val="21"/>
              </w:rPr>
              <w:t>5、配备烘盘：460×640×45mm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6、烘盘数量：48只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标的名称：马弗炉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温度范围：室温</w:t>
            </w:r>
            <w:r>
              <w:rPr>
                <w:rFonts w:ascii="仿宋_GB2312" w:hAnsi="仿宋_GB2312" w:cs="仿宋_GB2312" w:eastAsia="仿宋_GB2312"/>
                <w:sz w:val="21"/>
              </w:rPr>
              <w:t>-1200℃</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控温精度：＜</w:t>
            </w:r>
            <w:r>
              <w:rPr>
                <w:rFonts w:ascii="仿宋_GB2312" w:hAnsi="仿宋_GB2312" w:cs="仿宋_GB2312" w:eastAsia="仿宋_GB2312"/>
                <w:sz w:val="21"/>
              </w:rPr>
              <w:t>1000±0.1℃；≥1000±1℃</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可达温度</w:t>
            </w:r>
            <w:r>
              <w:rPr>
                <w:rFonts w:ascii="仿宋_GB2312" w:hAnsi="仿宋_GB2312" w:cs="仿宋_GB2312" w:eastAsia="仿宋_GB2312"/>
                <w:sz w:val="21"/>
              </w:rPr>
              <w:t>≤1200℃</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工作温度：室温</w:t>
            </w:r>
            <w:r>
              <w:rPr>
                <w:rFonts w:ascii="仿宋_GB2312" w:hAnsi="仿宋_GB2312" w:cs="仿宋_GB2312" w:eastAsia="仿宋_GB2312"/>
                <w:sz w:val="21"/>
              </w:rPr>
              <w:t>-1100℃</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恒温波动：</w:t>
            </w:r>
            <w:r>
              <w:rPr>
                <w:rFonts w:ascii="仿宋_GB2312" w:hAnsi="仿宋_GB2312" w:cs="仿宋_GB2312" w:eastAsia="仿宋_GB2312"/>
                <w:sz w:val="21"/>
              </w:rPr>
              <w:t>±1℃（测试点为1000℃）</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温度均衡：</w:t>
            </w:r>
            <w:r>
              <w:rPr>
                <w:rFonts w:ascii="仿宋_GB2312" w:hAnsi="仿宋_GB2312" w:cs="仿宋_GB2312" w:eastAsia="仿宋_GB2312"/>
                <w:sz w:val="21"/>
              </w:rPr>
              <w:t>±3℃（测试点为1000℃）</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升温速度：</w:t>
            </w:r>
            <w:r>
              <w:rPr>
                <w:rFonts w:ascii="仿宋_GB2312" w:hAnsi="仿宋_GB2312" w:cs="仿宋_GB2312" w:eastAsia="仿宋_GB2312"/>
                <w:sz w:val="21"/>
              </w:rPr>
              <w:t>1000℃以下≤10℃/min，最高不超过30℃/min</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降温速度：</w:t>
            </w:r>
            <w:r>
              <w:rPr>
                <w:rFonts w:ascii="仿宋_GB2312" w:hAnsi="仿宋_GB2312" w:cs="仿宋_GB2312" w:eastAsia="仿宋_GB2312"/>
                <w:sz w:val="21"/>
              </w:rPr>
              <w:t>700℃以上≤10℃/min</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炉表温度：炉体表面温度＜室温</w:t>
            </w:r>
            <w:r>
              <w:rPr>
                <w:rFonts w:ascii="仿宋_GB2312" w:hAnsi="仿宋_GB2312" w:cs="仿宋_GB2312" w:eastAsia="仿宋_GB2312"/>
                <w:sz w:val="21"/>
              </w:rPr>
              <w:t>+10（测量点为1000℃）</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控温方式：</w:t>
            </w:r>
            <w:r>
              <w:rPr>
                <w:rFonts w:ascii="仿宋_GB2312" w:hAnsi="仿宋_GB2312" w:cs="仿宋_GB2312" w:eastAsia="仿宋_GB2312"/>
                <w:sz w:val="21"/>
              </w:rPr>
              <w:t>PID控制</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基础配件：垫砖、坩埚钳、隔热手套</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定时器：</w:t>
            </w:r>
            <w:r>
              <w:rPr>
                <w:rFonts w:ascii="仿宋_GB2312" w:hAnsi="仿宋_GB2312" w:cs="仿宋_GB2312" w:eastAsia="仿宋_GB2312"/>
                <w:sz w:val="21"/>
              </w:rPr>
              <w:t>1分-99小时59分、自动运行、快速自动停止</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炉膛尺寸：</w:t>
            </w:r>
            <w:r>
              <w:rPr>
                <w:rFonts w:ascii="仿宋_GB2312" w:hAnsi="仿宋_GB2312" w:cs="仿宋_GB2312" w:eastAsia="仿宋_GB2312"/>
                <w:sz w:val="21"/>
              </w:rPr>
              <w:t>100*100*100（±10%）</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标的名称：糖衣机(直径800mm)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1、糖衣锅直径:</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2、糖衣锅转速：</w:t>
            </w:r>
            <w:r>
              <w:rPr>
                <w:rFonts w:ascii="仿宋_GB2312" w:hAnsi="仿宋_GB2312" w:cs="仿宋_GB2312" w:eastAsia="仿宋_GB2312"/>
                <w:sz w:val="21"/>
              </w:rPr>
              <w:t>0-28 r/min</w:t>
            </w:r>
          </w:p>
          <w:p>
            <w:pPr>
              <w:pStyle w:val="null3"/>
              <w:jc w:val="both"/>
            </w:pPr>
            <w:r>
              <w:rPr>
                <w:rFonts w:ascii="仿宋_GB2312" w:hAnsi="仿宋_GB2312" w:cs="仿宋_GB2312" w:eastAsia="仿宋_GB2312"/>
                <w:sz w:val="21"/>
              </w:rPr>
              <w:t>3、生产能力:</w:t>
            </w:r>
            <w:r>
              <w:rPr>
                <w:rFonts w:ascii="仿宋_GB2312" w:hAnsi="仿宋_GB2312" w:cs="仿宋_GB2312" w:eastAsia="仿宋_GB2312"/>
                <w:sz w:val="21"/>
              </w:rPr>
              <w:t>30-50kg</w:t>
            </w:r>
          </w:p>
          <w:p>
            <w:pPr>
              <w:pStyle w:val="null3"/>
              <w:jc w:val="both"/>
            </w:pPr>
            <w:r>
              <w:rPr>
                <w:rFonts w:ascii="仿宋_GB2312" w:hAnsi="仿宋_GB2312" w:cs="仿宋_GB2312" w:eastAsia="仿宋_GB2312"/>
                <w:sz w:val="21"/>
              </w:rPr>
              <w:t>4、功 率：</w:t>
            </w:r>
            <w:r>
              <w:rPr>
                <w:rFonts w:ascii="仿宋_GB2312" w:hAnsi="仿宋_GB2312" w:cs="仿宋_GB2312" w:eastAsia="仿宋_GB2312"/>
                <w:sz w:val="21"/>
              </w:rPr>
              <w:t>3.5KW</w:t>
            </w:r>
          </w:p>
          <w:p>
            <w:pPr>
              <w:pStyle w:val="null3"/>
              <w:jc w:val="both"/>
            </w:pPr>
            <w:r>
              <w:rPr>
                <w:rFonts w:ascii="仿宋_GB2312" w:hAnsi="仿宋_GB2312" w:cs="仿宋_GB2312" w:eastAsia="仿宋_GB2312"/>
                <w:sz w:val="21"/>
              </w:rPr>
              <w:t xml:space="preserve">5、倾角  </w:t>
            </w:r>
            <w:r>
              <w:rPr>
                <w:rFonts w:ascii="仿宋_GB2312" w:hAnsi="仿宋_GB2312" w:cs="仿宋_GB2312" w:eastAsia="仿宋_GB2312"/>
                <w:sz w:val="21"/>
              </w:rPr>
              <w:t>15°~  45°（可调）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标的名称：双效浓缩器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 采用列管加热外循环和真空蒸发结合的方式，利用前一效 蒸发产生的汁汽给下一效加热；</w:t>
            </w:r>
          </w:p>
          <w:p>
            <w:pPr>
              <w:pStyle w:val="null3"/>
              <w:jc w:val="both"/>
            </w:pPr>
            <w:r>
              <w:rPr>
                <w:rFonts w:ascii="仿宋_GB2312" w:hAnsi="仿宋_GB2312" w:cs="仿宋_GB2312" w:eastAsia="仿宋_GB2312"/>
                <w:sz w:val="21"/>
              </w:rPr>
              <w:t>2、加热器盖采用快开结构，方便清洗；</w:t>
            </w:r>
          </w:p>
          <w:p>
            <w:pPr>
              <w:pStyle w:val="null3"/>
              <w:jc w:val="both"/>
            </w:pPr>
            <w:r>
              <w:rPr>
                <w:rFonts w:ascii="仿宋_GB2312" w:hAnsi="仿宋_GB2312" w:cs="仿宋_GB2312" w:eastAsia="仿宋_GB2312"/>
                <w:sz w:val="21"/>
              </w:rPr>
              <w:t>3、采用列管冷水冷凝系统；</w:t>
            </w:r>
          </w:p>
          <w:p>
            <w:pPr>
              <w:pStyle w:val="null3"/>
              <w:jc w:val="both"/>
            </w:pPr>
            <w:r>
              <w:rPr>
                <w:rFonts w:ascii="仿宋_GB2312" w:hAnsi="仿宋_GB2312" w:cs="仿宋_GB2312" w:eastAsia="仿宋_GB2312"/>
                <w:sz w:val="21"/>
              </w:rPr>
              <w:t>4、每小时蒸发量 700kg 是以清水计算而得。</w:t>
            </w:r>
          </w:p>
          <w:p>
            <w:pPr>
              <w:pStyle w:val="null3"/>
              <w:jc w:val="both"/>
            </w:pPr>
            <w:r>
              <w:rPr>
                <w:rFonts w:ascii="仿宋_GB2312" w:hAnsi="仿宋_GB2312" w:cs="仿宋_GB2312" w:eastAsia="仿宋_GB2312"/>
                <w:sz w:val="21"/>
              </w:rPr>
              <w:t>5、冷凝器 20m²</w:t>
            </w:r>
          </w:p>
          <w:p>
            <w:pPr>
              <w:pStyle w:val="null3"/>
              <w:jc w:val="both"/>
            </w:pPr>
            <w:r>
              <w:rPr>
                <w:rFonts w:ascii="仿宋_GB2312" w:hAnsi="仿宋_GB2312" w:cs="仿宋_GB2312" w:eastAsia="仿宋_GB2312"/>
                <w:sz w:val="21"/>
              </w:rPr>
              <w:t>6、加热蒸汽设计压力：0.3MPa；</w:t>
            </w:r>
          </w:p>
          <w:p>
            <w:pPr>
              <w:pStyle w:val="null3"/>
              <w:jc w:val="both"/>
            </w:pPr>
            <w:r>
              <w:rPr>
                <w:rFonts w:ascii="仿宋_GB2312" w:hAnsi="仿宋_GB2312" w:cs="仿宋_GB2312" w:eastAsia="仿宋_GB2312"/>
                <w:sz w:val="21"/>
              </w:rPr>
              <w:t>7、设备极限真空：-0.098MPa</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符合《热交换器》（</w:t>
            </w:r>
            <w:r>
              <w:rPr>
                <w:rFonts w:ascii="仿宋_GB2312" w:hAnsi="仿宋_GB2312" w:cs="仿宋_GB2312" w:eastAsia="仿宋_GB2312"/>
                <w:sz w:val="21"/>
              </w:rPr>
              <w:t>GB/T151-2014）；</w:t>
            </w:r>
          </w:p>
          <w:p>
            <w:pPr>
              <w:pStyle w:val="null3"/>
              <w:jc w:val="both"/>
            </w:pPr>
            <w:r>
              <w:rPr>
                <w:rFonts w:ascii="仿宋_GB2312" w:hAnsi="仿宋_GB2312" w:cs="仿宋_GB2312" w:eastAsia="仿宋_GB2312"/>
                <w:sz w:val="21"/>
              </w:rPr>
              <w:t>符合《固定式压力容器安全技术监察规程》（</w:t>
            </w:r>
            <w:r>
              <w:rPr>
                <w:rFonts w:ascii="仿宋_GB2312" w:hAnsi="仿宋_GB2312" w:cs="仿宋_GB2312" w:eastAsia="仿宋_GB2312"/>
                <w:sz w:val="21"/>
              </w:rPr>
              <w:t>TSG 21-2016）；</w:t>
            </w:r>
          </w:p>
          <w:p>
            <w:pPr>
              <w:pStyle w:val="null3"/>
              <w:jc w:val="both"/>
            </w:pPr>
            <w:r>
              <w:rPr>
                <w:rFonts w:ascii="仿宋_GB2312" w:hAnsi="仿宋_GB2312" w:cs="仿宋_GB2312" w:eastAsia="仿宋_GB2312"/>
                <w:sz w:val="21"/>
              </w:rPr>
              <w:t>符合《压力容器焊接规程》</w:t>
            </w:r>
            <w:r>
              <w:rPr>
                <w:rFonts w:ascii="仿宋_GB2312" w:hAnsi="仿宋_GB2312" w:cs="仿宋_GB2312" w:eastAsia="仿宋_GB2312"/>
                <w:sz w:val="21"/>
              </w:rPr>
              <w:t>NB/T47015-2011。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1、产品规格：一列四孔</w:t>
            </w:r>
          </w:p>
          <w:p>
            <w:pPr>
              <w:pStyle w:val="null3"/>
              <w:jc w:val="both"/>
            </w:pPr>
            <w:r>
              <w:rPr>
                <w:rFonts w:ascii="仿宋_GB2312" w:hAnsi="仿宋_GB2312" w:cs="仿宋_GB2312" w:eastAsia="仿宋_GB2312"/>
                <w:sz w:val="21"/>
              </w:rPr>
              <w:t>2、温度调节范围：RT+5-99.9℃</w:t>
            </w:r>
          </w:p>
          <w:p>
            <w:pPr>
              <w:pStyle w:val="null3"/>
              <w:jc w:val="both"/>
            </w:pPr>
            <w:r>
              <w:rPr>
                <w:rFonts w:ascii="仿宋_GB2312" w:hAnsi="仿宋_GB2312" w:cs="仿宋_GB2312" w:eastAsia="仿宋_GB2312"/>
                <w:sz w:val="21"/>
              </w:rPr>
              <w:t>3、温度波动范围：±0.5℃</w:t>
            </w:r>
          </w:p>
          <w:p>
            <w:pPr>
              <w:pStyle w:val="null3"/>
              <w:jc w:val="both"/>
            </w:pPr>
            <w:r>
              <w:rPr>
                <w:rFonts w:ascii="仿宋_GB2312" w:hAnsi="仿宋_GB2312" w:cs="仿宋_GB2312" w:eastAsia="仿宋_GB2312"/>
                <w:sz w:val="21"/>
              </w:rPr>
              <w:t>4、工作室有效容积：600*180*90（±30mm）</w:t>
            </w:r>
          </w:p>
          <w:p>
            <w:pPr>
              <w:pStyle w:val="null3"/>
              <w:jc w:val="both"/>
            </w:pPr>
            <w:r>
              <w:rPr>
                <w:rFonts w:ascii="仿宋_GB2312" w:hAnsi="仿宋_GB2312" w:cs="仿宋_GB2312" w:eastAsia="仿宋_GB2312"/>
                <w:sz w:val="21"/>
              </w:rPr>
              <w:t>5、孔盖完全开启时的有效尺寸为120mm</w:t>
            </w:r>
          </w:p>
          <w:p>
            <w:pPr>
              <w:pStyle w:val="null3"/>
              <w:jc w:val="both"/>
            </w:pPr>
            <w:r>
              <w:rPr>
                <w:rFonts w:ascii="仿宋_GB2312" w:hAnsi="仿宋_GB2312" w:cs="仿宋_GB2312" w:eastAsia="仿宋_GB2312"/>
                <w:sz w:val="21"/>
              </w:rPr>
              <w:t>6、配备一套烧杯圈的内径尺寸分别为100mm、76mm、56mm、42mm及盖一个。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标的名称：旋转蒸发仪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显示方式：</w:t>
            </w:r>
            <w:r>
              <w:rPr>
                <w:rFonts w:ascii="仿宋_GB2312" w:hAnsi="仿宋_GB2312" w:cs="仿宋_GB2312" w:eastAsia="仿宋_GB2312"/>
                <w:sz w:val="21"/>
              </w:rPr>
              <w:t>LED数码管</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真空度：</w:t>
            </w:r>
            <w:r>
              <w:rPr>
                <w:rFonts w:ascii="仿宋_GB2312" w:hAnsi="仿宋_GB2312" w:cs="仿宋_GB2312" w:eastAsia="仿宋_GB2312"/>
                <w:sz w:val="21"/>
              </w:rPr>
              <w:t>0.098Mpa</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旋转瓶：</w:t>
            </w:r>
            <w:r>
              <w:rPr>
                <w:rFonts w:ascii="仿宋_GB2312" w:hAnsi="仿宋_GB2312" w:cs="仿宋_GB2312" w:eastAsia="仿宋_GB2312"/>
                <w:sz w:val="21"/>
              </w:rPr>
              <w:t>250ml</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收集瓶：</w:t>
            </w:r>
            <w:r>
              <w:rPr>
                <w:rFonts w:ascii="仿宋_GB2312" w:hAnsi="仿宋_GB2312" w:cs="仿宋_GB2312" w:eastAsia="仿宋_GB2312"/>
                <w:sz w:val="21"/>
              </w:rPr>
              <w:t>125ml</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旋转速度</w:t>
            </w:r>
            <w:r>
              <w:rPr>
                <w:rFonts w:ascii="仿宋_GB2312" w:hAnsi="仿宋_GB2312" w:cs="仿宋_GB2312" w:eastAsia="仿宋_GB2312"/>
                <w:sz w:val="21"/>
              </w:rPr>
              <w:t>rpm：0-200</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控温范围：室温</w:t>
            </w:r>
            <w:r>
              <w:rPr>
                <w:rFonts w:ascii="仿宋_GB2312" w:hAnsi="仿宋_GB2312" w:cs="仿宋_GB2312" w:eastAsia="仿宋_GB2312"/>
                <w:sz w:val="21"/>
              </w:rPr>
              <w:t>-100℃</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控温精度：</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玻璃材质特点：加厚</w:t>
            </w:r>
            <w:r>
              <w:rPr>
                <w:rFonts w:ascii="仿宋_GB2312" w:hAnsi="仿宋_GB2312" w:cs="仿宋_GB2312" w:eastAsia="仿宋_GB2312"/>
                <w:sz w:val="21"/>
              </w:rPr>
              <w:t>3.3高硼硅</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玻璃耐温：</w:t>
            </w:r>
            <w:r>
              <w:rPr>
                <w:rFonts w:ascii="仿宋_GB2312" w:hAnsi="仿宋_GB2312" w:cs="仿宋_GB2312" w:eastAsia="仿宋_GB2312"/>
                <w:sz w:val="21"/>
              </w:rPr>
              <w:t>-200-300℃</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加热锅：不锈钢水浴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1、产品类型：立式消毒柜</w:t>
            </w:r>
          </w:p>
          <w:p>
            <w:pPr>
              <w:pStyle w:val="null3"/>
              <w:jc w:val="both"/>
            </w:pPr>
            <w:r>
              <w:rPr>
                <w:rFonts w:ascii="仿宋_GB2312" w:hAnsi="仿宋_GB2312" w:cs="仿宋_GB2312" w:eastAsia="仿宋_GB2312"/>
                <w:sz w:val="21"/>
              </w:rPr>
              <w:t xml:space="preserve">2、容量：150-200L，            </w:t>
            </w:r>
          </w:p>
          <w:p>
            <w:pPr>
              <w:pStyle w:val="null3"/>
              <w:jc w:val="both"/>
            </w:pPr>
            <w:r>
              <w:rPr>
                <w:rFonts w:ascii="仿宋_GB2312" w:hAnsi="仿宋_GB2312" w:cs="仿宋_GB2312" w:eastAsia="仿宋_GB2312"/>
                <w:sz w:val="21"/>
              </w:rPr>
              <w:t>3、功率：1100W，</w:t>
            </w:r>
          </w:p>
          <w:p>
            <w:pPr>
              <w:pStyle w:val="null3"/>
              <w:jc w:val="both"/>
            </w:pPr>
            <w:r>
              <w:rPr>
                <w:rFonts w:ascii="仿宋_GB2312" w:hAnsi="仿宋_GB2312" w:cs="仿宋_GB2312" w:eastAsia="仿宋_GB2312"/>
                <w:sz w:val="21"/>
              </w:rPr>
              <w:t>4、烘干方式：红外线烘干</w:t>
            </w:r>
          </w:p>
          <w:p>
            <w:pPr>
              <w:pStyle w:val="null3"/>
              <w:jc w:val="both"/>
            </w:pPr>
            <w:r>
              <w:rPr>
                <w:rFonts w:ascii="仿宋_GB2312" w:hAnsi="仿宋_GB2312" w:cs="仿宋_GB2312" w:eastAsia="仿宋_GB2312"/>
                <w:sz w:val="21"/>
              </w:rPr>
              <w:t>5、消毒方式：臭氧消毒+紫外线消毒+高温消毒</w:t>
            </w:r>
          </w:p>
          <w:p>
            <w:pPr>
              <w:pStyle w:val="null3"/>
              <w:jc w:val="both"/>
            </w:pPr>
            <w:r>
              <w:rPr>
                <w:rFonts w:ascii="仿宋_GB2312" w:hAnsi="仿宋_GB2312" w:cs="仿宋_GB2312" w:eastAsia="仿宋_GB2312"/>
                <w:sz w:val="21"/>
              </w:rPr>
              <w:t>6、消毒温度：125℃</w:t>
            </w:r>
          </w:p>
          <w:p>
            <w:pPr>
              <w:pStyle w:val="null3"/>
              <w:jc w:val="both"/>
            </w:pPr>
            <w:r>
              <w:rPr>
                <w:rFonts w:ascii="仿宋_GB2312" w:hAnsi="仿宋_GB2312" w:cs="仿宋_GB2312" w:eastAsia="仿宋_GB2312"/>
                <w:sz w:val="21"/>
              </w:rPr>
              <w:t>7、面板材质：双层玻璃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标的名称：药物稳定性试验箱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温度范围（</w:t>
            </w:r>
            <w:r>
              <w:rPr>
                <w:rFonts w:ascii="仿宋_GB2312" w:hAnsi="仿宋_GB2312" w:cs="仿宋_GB2312" w:eastAsia="仿宋_GB2312"/>
                <w:sz w:val="21"/>
              </w:rPr>
              <w:t>℃）：15-65，波动度（℃）±0.5，温度容差（℃）±2。</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相对湿度范围（</w:t>
            </w:r>
            <w:r>
              <w:rPr>
                <w:rFonts w:ascii="仿宋_GB2312" w:hAnsi="仿宋_GB2312" w:cs="仿宋_GB2312" w:eastAsia="仿宋_GB2312"/>
                <w:sz w:val="21"/>
              </w:rPr>
              <w:t>%R.H）：15-95，相对湿度容差（%R.H）±5。</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工作室容积</w:t>
            </w:r>
            <w:r>
              <w:rPr>
                <w:rFonts w:ascii="仿宋_GB2312" w:hAnsi="仿宋_GB2312" w:cs="仿宋_GB2312" w:eastAsia="仿宋_GB2312"/>
                <w:sz w:val="21"/>
              </w:rPr>
              <w:t>150L。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活动载物隔板层。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质保五年。</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w:t>
            </w:r>
            <w:r>
              <w:rPr>
                <w:rFonts w:ascii="仿宋_GB2312" w:hAnsi="仿宋_GB2312" w:cs="仿宋_GB2312" w:eastAsia="仿宋_GB2312"/>
                <w:sz w:val="21"/>
              </w:rPr>
              <w:t>中华人民共和国国家标准</w:t>
            </w:r>
            <w:r>
              <w:rPr>
                <w:rFonts w:ascii="仿宋_GB2312" w:hAnsi="仿宋_GB2312" w:cs="仿宋_GB2312" w:eastAsia="仿宋_GB2312"/>
                <w:sz w:val="21"/>
              </w:rPr>
              <w:t>《</w:t>
            </w:r>
            <w:r>
              <w:rPr>
                <w:rFonts w:ascii="仿宋_GB2312" w:hAnsi="仿宋_GB2312" w:cs="仿宋_GB2312" w:eastAsia="仿宋_GB2312"/>
                <w:sz w:val="21"/>
              </w:rPr>
              <w:t>湿热试验箱</w:t>
            </w:r>
            <w:r>
              <w:rPr>
                <w:rFonts w:ascii="仿宋_GB2312" w:hAnsi="仿宋_GB2312" w:cs="仿宋_GB2312" w:eastAsia="仿宋_GB2312"/>
                <w:sz w:val="21"/>
              </w:rPr>
              <w:t>》（</w:t>
            </w:r>
            <w:r>
              <w:rPr>
                <w:rFonts w:ascii="仿宋_GB2312" w:hAnsi="仿宋_GB2312" w:cs="仿宋_GB2312" w:eastAsia="仿宋_GB2312"/>
                <w:sz w:val="21"/>
              </w:rPr>
              <w:t>GB</w:t>
            </w:r>
            <w:r>
              <w:rPr>
                <w:rFonts w:ascii="仿宋_GB2312" w:hAnsi="仿宋_GB2312" w:cs="仿宋_GB2312" w:eastAsia="仿宋_GB2312"/>
                <w:sz w:val="21"/>
              </w:rPr>
              <w:t>10586-2006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标的名称：多功能提取罐 （系统）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1、内胆：直锥型罐体，有效容积：1000L，不锈钢材质，内胆常压；夹套 0.3MPa。   </w:t>
            </w:r>
          </w:p>
          <w:p>
            <w:pPr>
              <w:pStyle w:val="null3"/>
              <w:jc w:val="both"/>
            </w:pPr>
            <w:r>
              <w:rPr>
                <w:rFonts w:ascii="仿宋_GB2312" w:hAnsi="仿宋_GB2312" w:cs="仿宋_GB2312" w:eastAsia="仿宋_GB2312"/>
                <w:sz w:val="21"/>
              </w:rPr>
              <w:t xml:space="preserve">2、夹套：采用夹套换热、罐内设计压力为 0.09MPa、夹套加热面积3.0m²;底部加热面积1.0m²。  </w:t>
            </w:r>
          </w:p>
          <w:p>
            <w:pPr>
              <w:pStyle w:val="null3"/>
              <w:jc w:val="both"/>
            </w:pPr>
            <w:r>
              <w:rPr>
                <w:rFonts w:ascii="仿宋_GB2312" w:hAnsi="仿宋_GB2312" w:cs="仿宋_GB2312" w:eastAsia="仿宋_GB2312"/>
                <w:sz w:val="21"/>
              </w:rPr>
              <w:t>3、投料口为手动快开投料口。</w:t>
            </w:r>
          </w:p>
          <w:p>
            <w:pPr>
              <w:pStyle w:val="null3"/>
              <w:jc w:val="both"/>
            </w:pPr>
            <w:r>
              <w:rPr>
                <w:rFonts w:ascii="仿宋_GB2312" w:hAnsi="仿宋_GB2312" w:cs="仿宋_GB2312" w:eastAsia="仿宋_GB2312"/>
                <w:sz w:val="21"/>
              </w:rPr>
              <w:t>4、出渣门：气缸锁紧式出渣门，单气缸开启，单气缸锁紧。内覆上拱型过滤网，过滤精度80目。</w:t>
            </w:r>
          </w:p>
          <w:p>
            <w:pPr>
              <w:pStyle w:val="null3"/>
              <w:jc w:val="both"/>
            </w:pPr>
            <w:r>
              <w:rPr>
                <w:rFonts w:ascii="仿宋_GB2312" w:hAnsi="仿宋_GB2312" w:cs="仿宋_GB2312" w:eastAsia="仿宋_GB2312"/>
                <w:sz w:val="21"/>
              </w:rPr>
              <w:t>5、除沫器：能拆卸清洗，符合GMP要求。</w:t>
            </w:r>
          </w:p>
          <w:p>
            <w:pPr>
              <w:pStyle w:val="null3"/>
              <w:jc w:val="both"/>
            </w:pPr>
            <w:r>
              <w:rPr>
                <w:rFonts w:ascii="仿宋_GB2312" w:hAnsi="仿宋_GB2312" w:cs="仿宋_GB2312" w:eastAsia="仿宋_GB2312"/>
                <w:sz w:val="21"/>
              </w:rPr>
              <w:t>6、卧式冷凝器：冷凝面积7m²。</w:t>
            </w:r>
          </w:p>
          <w:p>
            <w:pPr>
              <w:pStyle w:val="null3"/>
              <w:jc w:val="both"/>
            </w:pPr>
            <w:r>
              <w:rPr>
                <w:rFonts w:ascii="仿宋_GB2312" w:hAnsi="仿宋_GB2312" w:cs="仿宋_GB2312" w:eastAsia="仿宋_GB2312"/>
                <w:sz w:val="21"/>
              </w:rPr>
              <w:t>7、双联过滤器：过滤面积0.25m²  *2。</w:t>
            </w:r>
          </w:p>
          <w:p>
            <w:pPr>
              <w:pStyle w:val="null3"/>
              <w:jc w:val="both"/>
            </w:pPr>
            <w:r>
              <w:rPr>
                <w:rFonts w:ascii="仿宋_GB2312" w:hAnsi="仿宋_GB2312" w:cs="仿宋_GB2312" w:eastAsia="仿宋_GB2312"/>
                <w:sz w:val="21"/>
              </w:rPr>
              <w:t>8、带油水分离器及挥发油收集装置一套</w:t>
            </w:r>
          </w:p>
          <w:p>
            <w:pPr>
              <w:pStyle w:val="null3"/>
              <w:jc w:val="both"/>
            </w:pPr>
            <w:r>
              <w:rPr>
                <w:rFonts w:ascii="仿宋_GB2312" w:hAnsi="仿宋_GB2312" w:cs="仿宋_GB2312" w:eastAsia="仿宋_GB2312"/>
                <w:sz w:val="21"/>
              </w:rPr>
              <w:t>9、卫生级药液泵</w:t>
            </w:r>
          </w:p>
          <w:p>
            <w:pPr>
              <w:pStyle w:val="null3"/>
              <w:jc w:val="both"/>
            </w:pPr>
            <w:r>
              <w:rPr>
                <w:rFonts w:ascii="仿宋_GB2312" w:hAnsi="仿宋_GB2312" w:cs="仿宋_GB2312" w:eastAsia="仿宋_GB2312"/>
                <w:sz w:val="21"/>
              </w:rPr>
              <w:t>10、包含搭建不锈钢平台（材质304）、提升机</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符合《热交换器》（</w:t>
            </w:r>
            <w:r>
              <w:rPr>
                <w:rFonts w:ascii="仿宋_GB2312" w:hAnsi="仿宋_GB2312" w:cs="仿宋_GB2312" w:eastAsia="仿宋_GB2312"/>
                <w:sz w:val="21"/>
              </w:rPr>
              <w:t>GB/T151-2014）；</w:t>
            </w:r>
          </w:p>
          <w:p>
            <w:pPr>
              <w:pStyle w:val="null3"/>
              <w:jc w:val="both"/>
            </w:pPr>
            <w:r>
              <w:rPr>
                <w:rFonts w:ascii="仿宋_GB2312" w:hAnsi="仿宋_GB2312" w:cs="仿宋_GB2312" w:eastAsia="仿宋_GB2312"/>
                <w:sz w:val="21"/>
              </w:rPr>
              <w:t>符合《固定式压力容器安全技术监察规程》（</w:t>
            </w:r>
            <w:r>
              <w:rPr>
                <w:rFonts w:ascii="仿宋_GB2312" w:hAnsi="仿宋_GB2312" w:cs="仿宋_GB2312" w:eastAsia="仿宋_GB2312"/>
                <w:sz w:val="21"/>
              </w:rPr>
              <w:t>TSG 21-2016）；</w:t>
            </w:r>
          </w:p>
          <w:p>
            <w:pPr>
              <w:pStyle w:val="null3"/>
              <w:jc w:val="both"/>
            </w:pPr>
            <w:r>
              <w:rPr>
                <w:rFonts w:ascii="仿宋_GB2312" w:hAnsi="仿宋_GB2312" w:cs="仿宋_GB2312" w:eastAsia="仿宋_GB2312"/>
                <w:sz w:val="21"/>
              </w:rPr>
              <w:t>符合《压力容器焊接规程》</w:t>
            </w:r>
            <w:r>
              <w:rPr>
                <w:rFonts w:ascii="仿宋_GB2312" w:hAnsi="仿宋_GB2312" w:cs="仿宋_GB2312" w:eastAsia="仿宋_GB2312"/>
                <w:sz w:val="21"/>
              </w:rPr>
              <w:t>NB/T47015-2011。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标的名称：易制毒安全存储柜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1、规格：22加仑</w:t>
            </w:r>
          </w:p>
          <w:p>
            <w:pPr>
              <w:pStyle w:val="null3"/>
              <w:jc w:val="both"/>
            </w:pPr>
            <w:r>
              <w:rPr>
                <w:rFonts w:ascii="仿宋_GB2312" w:hAnsi="仿宋_GB2312" w:cs="仿宋_GB2312" w:eastAsia="仿宋_GB2312"/>
                <w:sz w:val="21"/>
              </w:rPr>
              <w:t>2、内尺寸：1560*530*360mm（±30mm）</w:t>
            </w:r>
          </w:p>
          <w:p>
            <w:pPr>
              <w:pStyle w:val="null3"/>
              <w:jc w:val="both"/>
            </w:pPr>
            <w:r>
              <w:rPr>
                <w:rFonts w:ascii="仿宋_GB2312" w:hAnsi="仿宋_GB2312" w:cs="仿宋_GB2312" w:eastAsia="仿宋_GB2312"/>
                <w:sz w:val="21"/>
              </w:rPr>
              <w:t>3、开门方式：单开门</w:t>
            </w:r>
          </w:p>
          <w:p>
            <w:pPr>
              <w:pStyle w:val="null3"/>
              <w:jc w:val="both"/>
            </w:pPr>
            <w:r>
              <w:rPr>
                <w:rFonts w:ascii="仿宋_GB2312" w:hAnsi="仿宋_GB2312" w:cs="仿宋_GB2312" w:eastAsia="仿宋_GB2312"/>
                <w:sz w:val="21"/>
              </w:rPr>
              <w:t>4、层板：可调节层板2块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标的名称：可倾式夹层锅(300L)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1、容积：300L</w:t>
            </w:r>
          </w:p>
          <w:p>
            <w:pPr>
              <w:pStyle w:val="null3"/>
              <w:jc w:val="both"/>
            </w:pPr>
            <w:r>
              <w:rPr>
                <w:rFonts w:ascii="仿宋_GB2312" w:hAnsi="仿宋_GB2312" w:cs="仿宋_GB2312" w:eastAsia="仿宋_GB2312"/>
                <w:sz w:val="21"/>
              </w:rPr>
              <w:t>2、锅体材质：不锈钢</w:t>
            </w:r>
          </w:p>
          <w:p>
            <w:pPr>
              <w:pStyle w:val="null3"/>
              <w:jc w:val="both"/>
            </w:pPr>
            <w:r>
              <w:rPr>
                <w:rFonts w:ascii="仿宋_GB2312" w:hAnsi="仿宋_GB2312" w:cs="仿宋_GB2312" w:eastAsia="仿宋_GB2312"/>
                <w:sz w:val="21"/>
              </w:rPr>
              <w:t>3、夹层压力：≤0.3MPa</w:t>
            </w:r>
          </w:p>
          <w:p>
            <w:pPr>
              <w:pStyle w:val="null3"/>
              <w:jc w:val="both"/>
            </w:pPr>
            <w:r>
              <w:rPr>
                <w:rFonts w:ascii="仿宋_GB2312" w:hAnsi="仿宋_GB2312" w:cs="仿宋_GB2312" w:eastAsia="仿宋_GB2312"/>
                <w:sz w:val="21"/>
              </w:rPr>
              <w:t>4、夹层温度：≤150℃</w:t>
            </w:r>
          </w:p>
          <w:p>
            <w:pPr>
              <w:pStyle w:val="null3"/>
              <w:jc w:val="both"/>
            </w:pPr>
            <w:r>
              <w:rPr>
                <w:rFonts w:ascii="仿宋_GB2312" w:hAnsi="仿宋_GB2312" w:cs="仿宋_GB2312" w:eastAsia="仿宋_GB2312"/>
                <w:sz w:val="21"/>
              </w:rPr>
              <w:t>5、工作压力：≤0.25MPa</w:t>
            </w:r>
          </w:p>
          <w:p>
            <w:pPr>
              <w:pStyle w:val="null3"/>
              <w:jc w:val="both"/>
            </w:pPr>
            <w:r>
              <w:rPr>
                <w:rFonts w:ascii="仿宋_GB2312" w:hAnsi="仿宋_GB2312" w:cs="仿宋_GB2312" w:eastAsia="仿宋_GB2312"/>
                <w:sz w:val="21"/>
              </w:rPr>
              <w:t>6、工作温度：≤143℃</w:t>
            </w:r>
          </w:p>
          <w:p>
            <w:pPr>
              <w:pStyle w:val="null3"/>
              <w:jc w:val="both"/>
            </w:pPr>
            <w:r>
              <w:rPr>
                <w:rFonts w:ascii="仿宋_GB2312" w:hAnsi="仿宋_GB2312" w:cs="仿宋_GB2312" w:eastAsia="仿宋_GB2312"/>
                <w:sz w:val="21"/>
              </w:rPr>
              <w:t>7、锅底阀门：三角阀门</w:t>
            </w:r>
          </w:p>
          <w:p>
            <w:pPr>
              <w:pStyle w:val="null3"/>
              <w:jc w:val="both"/>
            </w:pPr>
            <w:r>
              <w:rPr>
                <w:rFonts w:ascii="仿宋_GB2312" w:hAnsi="仿宋_GB2312" w:cs="仿宋_GB2312" w:eastAsia="仿宋_GB2312"/>
                <w:sz w:val="21"/>
              </w:rPr>
              <w:t>8、锅盖安全装置：安全阀和压力表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2、符合《固定式压力容器安全技术监察规程》（TSG 21-2016）；</w:t>
            </w:r>
          </w:p>
          <w:p>
            <w:pPr>
              <w:pStyle w:val="null3"/>
              <w:jc w:val="both"/>
            </w:pPr>
            <w:r>
              <w:rPr>
                <w:rFonts w:ascii="仿宋_GB2312" w:hAnsi="仿宋_GB2312" w:cs="仿宋_GB2312" w:eastAsia="仿宋_GB2312"/>
                <w:sz w:val="21"/>
              </w:rPr>
              <w:t>3、符合《压力容器焊接规程》NB/T47015-2011。</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tc>
      </w:tr>
    </w:tbl>
    <w:p>
      <w:pPr>
        <w:pStyle w:val="null3"/>
        <w:jc w:val="left"/>
      </w:pPr>
      <w:r>
        <w:rPr>
          <w:rFonts w:ascii="仿宋_GB2312" w:hAnsi="仿宋_GB2312" w:cs="仿宋_GB2312" w:eastAsia="仿宋_GB2312"/>
        </w:rPr>
        <w:t>标的名称：电炒药灶台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1、功率：30KW</w:t>
            </w:r>
          </w:p>
          <w:p>
            <w:pPr>
              <w:pStyle w:val="null3"/>
              <w:jc w:val="both"/>
            </w:pPr>
            <w:r>
              <w:rPr>
                <w:rFonts w:ascii="仿宋_GB2312" w:hAnsi="仿宋_GB2312" w:cs="仿宋_GB2312" w:eastAsia="仿宋_GB2312"/>
                <w:sz w:val="21"/>
              </w:rPr>
              <w:t>2、灶眼数量：2个</w:t>
            </w:r>
          </w:p>
          <w:p>
            <w:pPr>
              <w:pStyle w:val="null3"/>
              <w:jc w:val="both"/>
            </w:pPr>
            <w:r>
              <w:rPr>
                <w:rFonts w:ascii="仿宋_GB2312" w:hAnsi="仿宋_GB2312" w:cs="仿宋_GB2312" w:eastAsia="仿宋_GB2312"/>
                <w:sz w:val="21"/>
              </w:rPr>
              <w:t>3、加热模式：电热</w:t>
            </w:r>
          </w:p>
          <w:p>
            <w:pPr>
              <w:pStyle w:val="null3"/>
              <w:jc w:val="both"/>
            </w:pPr>
            <w:r>
              <w:rPr>
                <w:rFonts w:ascii="仿宋_GB2312" w:hAnsi="仿宋_GB2312" w:cs="仿宋_GB2312" w:eastAsia="仿宋_GB2312"/>
                <w:sz w:val="21"/>
              </w:rPr>
              <w:t>4、材质：可定制304不锈钢</w:t>
            </w:r>
          </w:p>
          <w:p>
            <w:pPr>
              <w:pStyle w:val="null3"/>
              <w:jc w:val="both"/>
            </w:pPr>
            <w:r>
              <w:rPr>
                <w:rFonts w:ascii="仿宋_GB2312" w:hAnsi="仿宋_GB2312" w:cs="仿宋_GB2312" w:eastAsia="仿宋_GB2312"/>
                <w:sz w:val="21"/>
              </w:rPr>
              <w:t>5、电磁炉灶：双头</w:t>
            </w:r>
          </w:p>
          <w:p>
            <w:pPr>
              <w:pStyle w:val="null3"/>
              <w:jc w:val="both"/>
            </w:pPr>
            <w:r>
              <w:rPr>
                <w:rFonts w:ascii="仿宋_GB2312" w:hAnsi="仿宋_GB2312" w:cs="仿宋_GB2312" w:eastAsia="仿宋_GB2312"/>
                <w:sz w:val="21"/>
              </w:rPr>
              <w:t>6、火力档位：8档</w:t>
            </w:r>
          </w:p>
          <w:p>
            <w:pPr>
              <w:pStyle w:val="null3"/>
              <w:jc w:val="both"/>
            </w:pPr>
            <w:r>
              <w:rPr>
                <w:rFonts w:ascii="仿宋_GB2312" w:hAnsi="仿宋_GB2312" w:cs="仿宋_GB2312" w:eastAsia="仿宋_GB2312"/>
                <w:sz w:val="21"/>
              </w:rPr>
              <w:t xml:space="preserve">7、防水功能：有 </w:t>
            </w:r>
          </w:p>
          <w:p>
            <w:pPr>
              <w:pStyle w:val="null3"/>
              <w:jc w:val="both"/>
            </w:pPr>
            <w:r>
              <w:rPr>
                <w:rFonts w:ascii="仿宋_GB2312" w:hAnsi="仿宋_GB2312" w:cs="仿宋_GB2312" w:eastAsia="仿宋_GB2312"/>
                <w:sz w:val="21"/>
              </w:rPr>
              <w:t>8、电压:380V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符合GB 4706.1、GB 4706.34等国家标准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1、控温范围：RT+10-300℃</w:t>
            </w:r>
          </w:p>
          <w:p>
            <w:pPr>
              <w:pStyle w:val="null3"/>
              <w:jc w:val="both"/>
            </w:pPr>
            <w:r>
              <w:rPr>
                <w:rFonts w:ascii="仿宋_GB2312" w:hAnsi="仿宋_GB2312" w:cs="仿宋_GB2312" w:eastAsia="仿宋_GB2312"/>
                <w:sz w:val="21"/>
              </w:rPr>
              <w:t>2、温度波动：±1℃</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5、工作室尺寸：≥400*400*450</w:t>
            </w:r>
          </w:p>
          <w:p>
            <w:pPr>
              <w:pStyle w:val="null3"/>
              <w:jc w:val="both"/>
            </w:pPr>
            <w:r>
              <w:rPr>
                <w:rFonts w:ascii="仿宋_GB2312" w:hAnsi="仿宋_GB2312" w:cs="仿宋_GB2312" w:eastAsia="仿宋_GB2312"/>
                <w:sz w:val="21"/>
              </w:rPr>
              <w:t>6、载物托盘≥2块</w:t>
            </w:r>
          </w:p>
          <w:p>
            <w:pPr>
              <w:pStyle w:val="null3"/>
              <w:jc w:val="both"/>
            </w:pPr>
            <w:r>
              <w:rPr>
                <w:rFonts w:ascii="仿宋_GB2312" w:hAnsi="仿宋_GB2312" w:cs="仿宋_GB2312" w:eastAsia="仿宋_GB2312"/>
                <w:sz w:val="21"/>
              </w:rPr>
              <w:t>7、定时范围：1-999min</w:t>
            </w:r>
          </w:p>
          <w:p>
            <w:pPr>
              <w:pStyle w:val="null3"/>
              <w:jc w:val="both"/>
            </w:pPr>
            <w:r>
              <w:rPr>
                <w:rFonts w:ascii="仿宋_GB2312" w:hAnsi="仿宋_GB2312" w:cs="仿宋_GB2312" w:eastAsia="仿宋_GB2312"/>
                <w:sz w:val="21"/>
              </w:rPr>
              <w:t>8、跟踪报警：±10℃</w:t>
            </w:r>
          </w:p>
          <w:p>
            <w:pPr>
              <w:pStyle w:val="null3"/>
              <w:jc w:val="both"/>
            </w:pPr>
            <w:r>
              <w:rPr>
                <w:rFonts w:ascii="仿宋_GB2312" w:hAnsi="仿宋_GB2312" w:cs="仿宋_GB2312" w:eastAsia="仿宋_GB2312"/>
                <w:sz w:val="21"/>
              </w:rPr>
              <w:t>9、微电脑智慧控温仪。</w:t>
            </w:r>
          </w:p>
          <w:p>
            <w:pPr>
              <w:pStyle w:val="null3"/>
              <w:jc w:val="both"/>
            </w:pPr>
            <w:r>
              <w:rPr>
                <w:rFonts w:ascii="仿宋_GB2312" w:hAnsi="仿宋_GB2312" w:cs="仿宋_GB2312" w:eastAsia="仿宋_GB2312"/>
                <w:sz w:val="21"/>
              </w:rPr>
              <w:t>10、设备带观察室。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标的名称：电动打码机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1、电 源：220V±10% 50Hz</w:t>
            </w:r>
          </w:p>
          <w:p>
            <w:pPr>
              <w:pStyle w:val="null3"/>
              <w:jc w:val="both"/>
            </w:pPr>
            <w:r>
              <w:rPr>
                <w:rFonts w:ascii="仿宋_GB2312" w:hAnsi="仿宋_GB2312" w:cs="仿宋_GB2312" w:eastAsia="仿宋_GB2312"/>
                <w:sz w:val="21"/>
              </w:rPr>
              <w:t>2、功 率：200W</w:t>
            </w:r>
          </w:p>
          <w:p>
            <w:pPr>
              <w:pStyle w:val="null3"/>
              <w:jc w:val="both"/>
            </w:pPr>
            <w:r>
              <w:rPr>
                <w:rFonts w:ascii="仿宋_GB2312" w:hAnsi="仿宋_GB2312" w:cs="仿宋_GB2312" w:eastAsia="仿宋_GB2312"/>
                <w:sz w:val="21"/>
              </w:rPr>
              <w:t>3、打码速度：70-120次/分 可调</w:t>
            </w:r>
          </w:p>
          <w:p>
            <w:pPr>
              <w:pStyle w:val="null3"/>
              <w:jc w:val="both"/>
            </w:pPr>
            <w:r>
              <w:rPr>
                <w:rFonts w:ascii="仿宋_GB2312" w:hAnsi="仿宋_GB2312" w:cs="仿宋_GB2312" w:eastAsia="仿宋_GB2312"/>
                <w:sz w:val="21"/>
              </w:rPr>
              <w:t>4、打码间距：任意</w:t>
            </w:r>
          </w:p>
          <w:p>
            <w:pPr>
              <w:pStyle w:val="null3"/>
              <w:jc w:val="both"/>
            </w:pPr>
            <w:r>
              <w:rPr>
                <w:rFonts w:ascii="仿宋_GB2312" w:hAnsi="仿宋_GB2312" w:cs="仿宋_GB2312" w:eastAsia="仿宋_GB2312"/>
                <w:sz w:val="21"/>
              </w:rPr>
              <w:t>5、热打印带宽度：25-35mm</w:t>
            </w:r>
          </w:p>
          <w:p>
            <w:pPr>
              <w:pStyle w:val="null3"/>
              <w:jc w:val="both"/>
            </w:pPr>
            <w:r>
              <w:rPr>
                <w:rFonts w:ascii="仿宋_GB2312" w:hAnsi="仿宋_GB2312" w:cs="仿宋_GB2312" w:eastAsia="仿宋_GB2312"/>
                <w:sz w:val="21"/>
              </w:rPr>
              <w:t>6、打码行数：1-3行</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标的名称：真空泵（30L）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1、润滑方式：无油空压机</w:t>
            </w:r>
          </w:p>
          <w:p>
            <w:pPr>
              <w:pStyle w:val="null3"/>
              <w:jc w:val="both"/>
            </w:pPr>
            <w:r>
              <w:rPr>
                <w:rFonts w:ascii="仿宋_GB2312" w:hAnsi="仿宋_GB2312" w:cs="仿宋_GB2312" w:eastAsia="仿宋_GB2312"/>
                <w:sz w:val="21"/>
              </w:rPr>
              <w:t xml:space="preserve">2、容量：30L        </w:t>
            </w:r>
          </w:p>
          <w:p>
            <w:pPr>
              <w:pStyle w:val="null3"/>
              <w:jc w:val="both"/>
            </w:pPr>
            <w:r>
              <w:rPr>
                <w:rFonts w:ascii="仿宋_GB2312" w:hAnsi="仿宋_GB2312" w:cs="仿宋_GB2312" w:eastAsia="仿宋_GB2312"/>
                <w:sz w:val="21"/>
              </w:rPr>
              <w:t>3、功率：750W</w:t>
            </w:r>
          </w:p>
          <w:p>
            <w:pPr>
              <w:pStyle w:val="null3"/>
              <w:jc w:val="both"/>
            </w:pPr>
            <w:r>
              <w:rPr>
                <w:rFonts w:ascii="仿宋_GB2312" w:hAnsi="仿宋_GB2312" w:cs="仿宋_GB2312" w:eastAsia="仿宋_GB2312"/>
                <w:sz w:val="21"/>
              </w:rPr>
              <w:t>4、转速r、p、m：1380</w:t>
            </w:r>
          </w:p>
          <w:p>
            <w:pPr>
              <w:pStyle w:val="null3"/>
              <w:jc w:val="both"/>
            </w:pPr>
            <w:r>
              <w:rPr>
                <w:rFonts w:ascii="仿宋_GB2312" w:hAnsi="仿宋_GB2312" w:cs="仿宋_GB2312" w:eastAsia="仿宋_GB2312"/>
                <w:sz w:val="21"/>
              </w:rPr>
              <w:t>5：工作压力：7.0Bar</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标的名称：糖衣机(直径600mm)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1、糖衣锅直径:600 mm</w:t>
            </w:r>
          </w:p>
          <w:p>
            <w:pPr>
              <w:pStyle w:val="null3"/>
              <w:jc w:val="both"/>
            </w:pPr>
            <w:r>
              <w:rPr>
                <w:rFonts w:ascii="仿宋_GB2312" w:hAnsi="仿宋_GB2312" w:cs="仿宋_GB2312" w:eastAsia="仿宋_GB2312"/>
                <w:sz w:val="21"/>
              </w:rPr>
              <w:t xml:space="preserve">2、糖衣锅转速：0-36 r/min </w:t>
            </w:r>
          </w:p>
          <w:p>
            <w:pPr>
              <w:pStyle w:val="null3"/>
              <w:jc w:val="both"/>
            </w:pPr>
            <w:r>
              <w:rPr>
                <w:rFonts w:ascii="仿宋_GB2312" w:hAnsi="仿宋_GB2312" w:cs="仿宋_GB2312" w:eastAsia="仿宋_GB2312"/>
                <w:sz w:val="21"/>
              </w:rPr>
              <w:t>3、生产能力:15-25kg</w:t>
            </w:r>
          </w:p>
          <w:p>
            <w:pPr>
              <w:pStyle w:val="null3"/>
              <w:jc w:val="both"/>
            </w:pPr>
            <w:r>
              <w:rPr>
                <w:rFonts w:ascii="仿宋_GB2312" w:hAnsi="仿宋_GB2312" w:cs="仿宋_GB2312" w:eastAsia="仿宋_GB2312"/>
                <w:sz w:val="21"/>
              </w:rPr>
              <w:t>4、功 率：2.6 KW</w:t>
            </w:r>
          </w:p>
          <w:p>
            <w:pPr>
              <w:pStyle w:val="null3"/>
              <w:jc w:val="both"/>
            </w:pPr>
            <w:r>
              <w:rPr>
                <w:rFonts w:ascii="仿宋_GB2312" w:hAnsi="仿宋_GB2312" w:cs="仿宋_GB2312" w:eastAsia="仿宋_GB2312"/>
                <w:sz w:val="21"/>
              </w:rPr>
              <w:t>5、倾角  15°~  45°（可调）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标的名称：湿热灭菌锅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容积：</w:t>
            </w:r>
            <w:r>
              <w:rPr>
                <w:rFonts w:ascii="仿宋_GB2312" w:hAnsi="仿宋_GB2312" w:cs="仿宋_GB2312" w:eastAsia="仿宋_GB2312"/>
                <w:sz w:val="21"/>
              </w:rPr>
              <w:t>≥18L</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最高工作温度：</w:t>
            </w:r>
            <w:r>
              <w:rPr>
                <w:rFonts w:ascii="仿宋_GB2312" w:hAnsi="仿宋_GB2312" w:cs="仿宋_GB2312" w:eastAsia="仿宋_GB2312"/>
                <w:sz w:val="21"/>
              </w:rPr>
              <w:t>126℃-128℃</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内桶厚度</w:t>
            </w:r>
            <w:r>
              <w:rPr>
                <w:rFonts w:ascii="仿宋_GB2312" w:hAnsi="仿宋_GB2312" w:cs="仿宋_GB2312" w:eastAsia="仿宋_GB2312"/>
                <w:sz w:val="21"/>
              </w:rPr>
              <w:t>mm：0.52</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加热方式：电加热</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灭菌室尺寸</w:t>
            </w:r>
            <w:r>
              <w:rPr>
                <w:rFonts w:ascii="仿宋_GB2312" w:hAnsi="仿宋_GB2312" w:cs="仿宋_GB2312" w:eastAsia="仿宋_GB2312"/>
                <w:sz w:val="21"/>
              </w:rPr>
              <w:t>mm：≥280*235</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显示方式：压力表</w:t>
            </w:r>
            <w:r>
              <w:rPr>
                <w:rFonts w:ascii="仿宋_GB2312" w:hAnsi="仿宋_GB2312" w:cs="仿宋_GB2312" w:eastAsia="仿宋_GB2312"/>
                <w:sz w:val="21"/>
              </w:rPr>
              <w:t>/数显</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标的名称：热风循环烘箱 （防爆型）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1、温度范围：常温～140℃</w:t>
            </w:r>
          </w:p>
          <w:p>
            <w:pPr>
              <w:pStyle w:val="null3"/>
              <w:jc w:val="both"/>
            </w:pPr>
            <w:r>
              <w:rPr>
                <w:rFonts w:ascii="仿宋_GB2312" w:hAnsi="仿宋_GB2312" w:cs="仿宋_GB2312" w:eastAsia="仿宋_GB2312"/>
                <w:sz w:val="21"/>
              </w:rPr>
              <w:t>2、加热方法：防爆电加热  功率：15KW</w:t>
            </w:r>
          </w:p>
          <w:p>
            <w:pPr>
              <w:pStyle w:val="null3"/>
              <w:jc w:val="both"/>
            </w:pPr>
            <w:r>
              <w:rPr>
                <w:rFonts w:ascii="仿宋_GB2312" w:hAnsi="仿宋_GB2312" w:cs="仿宋_GB2312" w:eastAsia="仿宋_GB2312"/>
                <w:sz w:val="21"/>
              </w:rPr>
              <w:t>3、防爆轴流风机：0.75kw</w:t>
            </w:r>
          </w:p>
          <w:p>
            <w:pPr>
              <w:pStyle w:val="null3"/>
              <w:jc w:val="both"/>
            </w:pPr>
            <w:r>
              <w:rPr>
                <w:rFonts w:ascii="仿宋_GB2312" w:hAnsi="仿宋_GB2312" w:cs="仿宋_GB2312" w:eastAsia="仿宋_GB2312"/>
                <w:sz w:val="21"/>
              </w:rPr>
              <w:t>4、配套烘车：2辆</w:t>
            </w:r>
          </w:p>
          <w:p>
            <w:pPr>
              <w:pStyle w:val="null3"/>
              <w:jc w:val="both"/>
            </w:pPr>
            <w:r>
              <w:rPr>
                <w:rFonts w:ascii="仿宋_GB2312" w:hAnsi="仿宋_GB2312" w:cs="仿宋_GB2312" w:eastAsia="仿宋_GB2312"/>
                <w:sz w:val="21"/>
              </w:rPr>
              <w:t>5、配备烘盘：460×640×45mm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6、烘盘数量：48只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标的名称：真空泵(60L)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1、润滑方式：无油空压机</w:t>
            </w:r>
          </w:p>
          <w:p>
            <w:pPr>
              <w:pStyle w:val="null3"/>
              <w:jc w:val="both"/>
            </w:pPr>
            <w:r>
              <w:rPr>
                <w:rFonts w:ascii="仿宋_GB2312" w:hAnsi="仿宋_GB2312" w:cs="仿宋_GB2312" w:eastAsia="仿宋_GB2312"/>
                <w:sz w:val="21"/>
              </w:rPr>
              <w:t xml:space="preserve">2、容量：60L，            </w:t>
            </w:r>
          </w:p>
          <w:p>
            <w:pPr>
              <w:pStyle w:val="null3"/>
              <w:jc w:val="both"/>
            </w:pPr>
            <w:r>
              <w:rPr>
                <w:rFonts w:ascii="仿宋_GB2312" w:hAnsi="仿宋_GB2312" w:cs="仿宋_GB2312" w:eastAsia="仿宋_GB2312"/>
                <w:sz w:val="21"/>
              </w:rPr>
              <w:t>3、功率：1500W</w:t>
            </w:r>
          </w:p>
          <w:p>
            <w:pPr>
              <w:pStyle w:val="null3"/>
              <w:jc w:val="both"/>
            </w:pPr>
            <w:r>
              <w:rPr>
                <w:rFonts w:ascii="仿宋_GB2312" w:hAnsi="仿宋_GB2312" w:cs="仿宋_GB2312" w:eastAsia="仿宋_GB2312"/>
                <w:sz w:val="21"/>
              </w:rPr>
              <w:t>4、转速r、p、m：1380</w:t>
            </w:r>
          </w:p>
          <w:p>
            <w:pPr>
              <w:pStyle w:val="null3"/>
              <w:jc w:val="both"/>
            </w:pPr>
            <w:r>
              <w:rPr>
                <w:rFonts w:ascii="仿宋_GB2312" w:hAnsi="仿宋_GB2312" w:cs="仿宋_GB2312" w:eastAsia="仿宋_GB2312"/>
                <w:sz w:val="21"/>
              </w:rPr>
              <w:t>5：工作压力：7.0Bar</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适用人数：</w:t>
            </w:r>
            <w:r>
              <w:rPr>
                <w:rFonts w:ascii="仿宋_GB2312" w:hAnsi="仿宋_GB2312" w:cs="仿宋_GB2312" w:eastAsia="仿宋_GB2312"/>
                <w:sz w:val="21"/>
              </w:rPr>
              <w:t>1-2人。</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排风方式：半排</w:t>
            </w:r>
            <w:r>
              <w:rPr>
                <w:rFonts w:ascii="仿宋_GB2312" w:hAnsi="仿宋_GB2312" w:cs="仿宋_GB2312" w:eastAsia="仿宋_GB2312"/>
                <w:sz w:val="21"/>
              </w:rPr>
              <w:t>A2</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噪音</w:t>
            </w:r>
            <w:r>
              <w:rPr>
                <w:rFonts w:ascii="仿宋_GB2312" w:hAnsi="仿宋_GB2312" w:cs="仿宋_GB2312" w:eastAsia="仿宋_GB2312"/>
                <w:sz w:val="21"/>
              </w:rPr>
              <w:t>≤65Db</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光照度</w:t>
            </w:r>
            <w:r>
              <w:rPr>
                <w:rFonts w:ascii="仿宋_GB2312" w:hAnsi="仿宋_GB2312" w:cs="仿宋_GB2312" w:eastAsia="仿宋_GB2312"/>
                <w:sz w:val="21"/>
              </w:rPr>
              <w:t>≥900LUX</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带证：带医疗器械注册等资质齐全</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产品保护：所有采样皿采样数</w:t>
            </w:r>
            <w:r>
              <w:rPr>
                <w:rFonts w:ascii="仿宋_GB2312" w:hAnsi="仿宋_GB2312" w:cs="仿宋_GB2312" w:eastAsia="仿宋_GB2312"/>
                <w:sz w:val="21"/>
              </w:rPr>
              <w:t>CFU≤5</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交叉污染保护：所有采样皿采样数</w:t>
            </w:r>
            <w:r>
              <w:rPr>
                <w:rFonts w:ascii="仿宋_GB2312" w:hAnsi="仿宋_GB2312" w:cs="仿宋_GB2312" w:eastAsia="仿宋_GB2312"/>
                <w:sz w:val="21"/>
              </w:rPr>
              <w:t>CFU≤2</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生物安全人员保护</w:t>
            </w:r>
            <w:r>
              <w:rPr>
                <w:rFonts w:ascii="仿宋_GB2312" w:hAnsi="仿宋_GB2312" w:cs="仿宋_GB2312" w:eastAsia="仿宋_GB2312"/>
                <w:sz w:val="21"/>
              </w:rPr>
              <w:t>L全部撞击式采样器采样数CFU≤10，狭缝式采样器采样数CFU≤5</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质保</w:t>
            </w:r>
            <w:r>
              <w:rPr>
                <w:rFonts w:ascii="仿宋_GB2312" w:hAnsi="仿宋_GB2312" w:cs="仿宋_GB2312" w:eastAsia="仿宋_GB2312"/>
                <w:sz w:val="21"/>
              </w:rPr>
              <w:t>5年。</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产品执行标准</w:t>
            </w:r>
            <w:r>
              <w:rPr>
                <w:rFonts w:ascii="仿宋_GB2312" w:hAnsi="仿宋_GB2312" w:cs="仿宋_GB2312" w:eastAsia="仿宋_GB2312"/>
                <w:sz w:val="21"/>
              </w:rPr>
              <w:t>:中华人民共和国医药行业标准《YY 0569-2011》</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标的名称：储液罐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1、罐体全容积为1200L及以上，有效容积为1000L。</w:t>
            </w:r>
          </w:p>
          <w:p>
            <w:pPr>
              <w:pStyle w:val="null3"/>
              <w:jc w:val="both"/>
            </w:pPr>
            <w:r>
              <w:rPr>
                <w:rFonts w:ascii="仿宋_GB2312" w:hAnsi="仿宋_GB2312" w:cs="仿宋_GB2312" w:eastAsia="仿宋_GB2312"/>
                <w:sz w:val="21"/>
              </w:rPr>
              <w:t>2、设计压力：常压；</w:t>
            </w:r>
          </w:p>
          <w:p>
            <w:pPr>
              <w:pStyle w:val="null3"/>
              <w:jc w:val="both"/>
            </w:pPr>
            <w:r>
              <w:rPr>
                <w:rFonts w:ascii="仿宋_GB2312" w:hAnsi="仿宋_GB2312" w:cs="仿宋_GB2312" w:eastAsia="仿宋_GB2312"/>
                <w:sz w:val="21"/>
              </w:rPr>
              <w:t>3、工作压力：常压；</w:t>
            </w:r>
          </w:p>
          <w:p>
            <w:pPr>
              <w:pStyle w:val="null3"/>
              <w:jc w:val="both"/>
            </w:pPr>
            <w:r>
              <w:rPr>
                <w:rFonts w:ascii="仿宋_GB2312" w:hAnsi="仿宋_GB2312" w:cs="仿宋_GB2312" w:eastAsia="仿宋_GB2312"/>
                <w:sz w:val="21"/>
              </w:rPr>
              <w:t>4、设计温度：100℃，</w:t>
            </w:r>
          </w:p>
          <w:p>
            <w:pPr>
              <w:pStyle w:val="null3"/>
              <w:jc w:val="both"/>
            </w:pPr>
            <w:r>
              <w:rPr>
                <w:rFonts w:ascii="仿宋_GB2312" w:hAnsi="仿宋_GB2312" w:cs="仿宋_GB2312" w:eastAsia="仿宋_GB2312"/>
                <w:sz w:val="21"/>
              </w:rPr>
              <w:t>5、工作温度：≤95℃。</w:t>
            </w:r>
          </w:p>
          <w:p>
            <w:pPr>
              <w:pStyle w:val="null3"/>
              <w:jc w:val="both"/>
            </w:pPr>
            <w:r>
              <w:rPr>
                <w:rFonts w:ascii="仿宋_GB2312" w:hAnsi="仿宋_GB2312" w:cs="仿宋_GB2312" w:eastAsia="仿宋_GB2312"/>
                <w:sz w:val="21"/>
              </w:rPr>
              <w:t>6、工作介质：中药液。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符合《钢制焊接常压容器》</w:t>
            </w:r>
            <w:r>
              <w:rPr>
                <w:rFonts w:ascii="仿宋_GB2312" w:hAnsi="仿宋_GB2312" w:cs="仿宋_GB2312" w:eastAsia="仿宋_GB2312"/>
                <w:sz w:val="21"/>
              </w:rPr>
              <w:t>NB/T 47003.1-2009。质量安全可靠，符合行业发展趋势；</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标的名称：槽形混合机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1、容量：200L</w:t>
            </w:r>
          </w:p>
          <w:p>
            <w:pPr>
              <w:pStyle w:val="null3"/>
              <w:jc w:val="both"/>
            </w:pPr>
            <w:r>
              <w:rPr>
                <w:rFonts w:ascii="仿宋_GB2312" w:hAnsi="仿宋_GB2312" w:cs="仿宋_GB2312" w:eastAsia="仿宋_GB2312"/>
                <w:sz w:val="21"/>
              </w:rPr>
              <w:t>2、电源电压：380 V。</w:t>
            </w:r>
          </w:p>
          <w:p>
            <w:pPr>
              <w:pStyle w:val="null3"/>
              <w:jc w:val="both"/>
            </w:pPr>
            <w:r>
              <w:rPr>
                <w:rFonts w:ascii="仿宋_GB2312" w:hAnsi="仿宋_GB2312" w:cs="仿宋_GB2312" w:eastAsia="仿宋_GB2312"/>
                <w:sz w:val="21"/>
              </w:rPr>
              <w:t>3、电机功率 4KW</w:t>
            </w:r>
          </w:p>
          <w:p>
            <w:pPr>
              <w:pStyle w:val="null3"/>
              <w:jc w:val="both"/>
            </w:pPr>
            <w:r>
              <w:rPr>
                <w:rFonts w:ascii="仿宋_GB2312" w:hAnsi="仿宋_GB2312" w:cs="仿宋_GB2312" w:eastAsia="仿宋_GB2312"/>
                <w:sz w:val="21"/>
              </w:rPr>
              <w:t>4、搅拌转速≥24 r/min 可正反转动搅抖。</w:t>
            </w:r>
          </w:p>
          <w:p>
            <w:pPr>
              <w:pStyle w:val="null3"/>
              <w:jc w:val="both"/>
            </w:pPr>
            <w:r>
              <w:rPr>
                <w:rFonts w:ascii="仿宋_GB2312" w:hAnsi="仿宋_GB2312" w:cs="仿宋_GB2312" w:eastAsia="仿宋_GB2312"/>
                <w:sz w:val="21"/>
              </w:rPr>
              <w:t>5、倒料角度≥105°</w:t>
            </w:r>
          </w:p>
          <w:p>
            <w:pPr>
              <w:pStyle w:val="null3"/>
              <w:jc w:val="both"/>
            </w:pPr>
            <w:r>
              <w:rPr>
                <w:rFonts w:ascii="仿宋_GB2312" w:hAnsi="仿宋_GB2312" w:cs="仿宋_GB2312" w:eastAsia="仿宋_GB2312"/>
                <w:sz w:val="21"/>
              </w:rPr>
              <w:t>6、倒料电机： 0.75kw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标的名称：全自动颗粒包装机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1、制袋长：30-120mm</w:t>
            </w:r>
          </w:p>
          <w:p>
            <w:pPr>
              <w:pStyle w:val="null3"/>
              <w:jc w:val="both"/>
            </w:pPr>
            <w:r>
              <w:rPr>
                <w:rFonts w:ascii="仿宋_GB2312" w:hAnsi="仿宋_GB2312" w:cs="仿宋_GB2312" w:eastAsia="仿宋_GB2312"/>
                <w:sz w:val="21"/>
              </w:rPr>
              <w:t>2、制袋宽：30-90mm</w:t>
            </w:r>
          </w:p>
          <w:p>
            <w:pPr>
              <w:pStyle w:val="null3"/>
              <w:jc w:val="both"/>
            </w:pPr>
            <w:r>
              <w:rPr>
                <w:rFonts w:ascii="仿宋_GB2312" w:hAnsi="仿宋_GB2312" w:cs="仿宋_GB2312" w:eastAsia="仿宋_GB2312"/>
                <w:sz w:val="21"/>
              </w:rPr>
              <w:t xml:space="preserve">3、产能：30-60包/分  </w:t>
            </w:r>
          </w:p>
          <w:p>
            <w:pPr>
              <w:pStyle w:val="null3"/>
              <w:jc w:val="both"/>
            </w:pPr>
            <w:r>
              <w:rPr>
                <w:rFonts w:ascii="仿宋_GB2312" w:hAnsi="仿宋_GB2312" w:cs="仿宋_GB2312" w:eastAsia="仿宋_GB2312"/>
                <w:sz w:val="21"/>
              </w:rPr>
              <w:t>4、包装精度：±0.5%</w:t>
            </w:r>
          </w:p>
          <w:p>
            <w:pPr>
              <w:pStyle w:val="null3"/>
              <w:jc w:val="both"/>
            </w:pPr>
            <w:r>
              <w:rPr>
                <w:rFonts w:ascii="仿宋_GB2312" w:hAnsi="仿宋_GB2312" w:cs="仿宋_GB2312" w:eastAsia="仿宋_GB2312"/>
                <w:sz w:val="21"/>
              </w:rPr>
              <w:t>5、电压：220V</w:t>
            </w:r>
          </w:p>
          <w:p>
            <w:pPr>
              <w:pStyle w:val="null3"/>
              <w:jc w:val="both"/>
            </w:pPr>
            <w:r>
              <w:rPr>
                <w:rFonts w:ascii="仿宋_GB2312" w:hAnsi="仿宋_GB2312" w:cs="仿宋_GB2312" w:eastAsia="仿宋_GB2312"/>
                <w:sz w:val="21"/>
              </w:rPr>
              <w:t>6、功率：2kw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标的名称：可倾式夹层锅(100L)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1、容积：100L</w:t>
            </w:r>
          </w:p>
          <w:p>
            <w:pPr>
              <w:pStyle w:val="null3"/>
              <w:jc w:val="both"/>
            </w:pPr>
            <w:r>
              <w:rPr>
                <w:rFonts w:ascii="仿宋_GB2312" w:hAnsi="仿宋_GB2312" w:cs="仿宋_GB2312" w:eastAsia="仿宋_GB2312"/>
                <w:sz w:val="21"/>
              </w:rPr>
              <w:t>2、锅体材质：不锈钢</w:t>
            </w:r>
          </w:p>
          <w:p>
            <w:pPr>
              <w:pStyle w:val="null3"/>
              <w:jc w:val="both"/>
            </w:pPr>
            <w:r>
              <w:rPr>
                <w:rFonts w:ascii="仿宋_GB2312" w:hAnsi="仿宋_GB2312" w:cs="仿宋_GB2312" w:eastAsia="仿宋_GB2312"/>
                <w:sz w:val="21"/>
              </w:rPr>
              <w:t>3、夹层压力：≤0.3MPa</w:t>
            </w:r>
          </w:p>
          <w:p>
            <w:pPr>
              <w:pStyle w:val="null3"/>
              <w:jc w:val="both"/>
            </w:pPr>
            <w:r>
              <w:rPr>
                <w:rFonts w:ascii="仿宋_GB2312" w:hAnsi="仿宋_GB2312" w:cs="仿宋_GB2312" w:eastAsia="仿宋_GB2312"/>
                <w:sz w:val="21"/>
              </w:rPr>
              <w:t>4、夹层温度：≤150℃</w:t>
            </w:r>
          </w:p>
          <w:p>
            <w:pPr>
              <w:pStyle w:val="null3"/>
              <w:jc w:val="both"/>
            </w:pPr>
            <w:r>
              <w:rPr>
                <w:rFonts w:ascii="仿宋_GB2312" w:hAnsi="仿宋_GB2312" w:cs="仿宋_GB2312" w:eastAsia="仿宋_GB2312"/>
                <w:sz w:val="21"/>
              </w:rPr>
              <w:t>5、工作压力：≤0.25MPa</w:t>
            </w:r>
          </w:p>
          <w:p>
            <w:pPr>
              <w:pStyle w:val="null3"/>
              <w:jc w:val="both"/>
            </w:pPr>
            <w:r>
              <w:rPr>
                <w:rFonts w:ascii="仿宋_GB2312" w:hAnsi="仿宋_GB2312" w:cs="仿宋_GB2312" w:eastAsia="仿宋_GB2312"/>
                <w:sz w:val="21"/>
              </w:rPr>
              <w:t>6、工作温度：≤143℃</w:t>
            </w:r>
          </w:p>
          <w:p>
            <w:pPr>
              <w:pStyle w:val="null3"/>
              <w:jc w:val="both"/>
            </w:pPr>
            <w:r>
              <w:rPr>
                <w:rFonts w:ascii="仿宋_GB2312" w:hAnsi="仿宋_GB2312" w:cs="仿宋_GB2312" w:eastAsia="仿宋_GB2312"/>
                <w:sz w:val="21"/>
              </w:rPr>
              <w:t>7、锅底阀门：三角阀门</w:t>
            </w:r>
          </w:p>
          <w:p>
            <w:pPr>
              <w:pStyle w:val="null3"/>
              <w:jc w:val="both"/>
            </w:pPr>
            <w:r>
              <w:rPr>
                <w:rFonts w:ascii="仿宋_GB2312" w:hAnsi="仿宋_GB2312" w:cs="仿宋_GB2312" w:eastAsia="仿宋_GB2312"/>
                <w:sz w:val="21"/>
              </w:rPr>
              <w:t>8、锅盖安全装置：安全阀和压力表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2、符合《固定式压力容器安全技术监察规程》（TSG 21-2016）；</w:t>
            </w:r>
          </w:p>
          <w:p>
            <w:pPr>
              <w:pStyle w:val="null3"/>
              <w:jc w:val="both"/>
            </w:pPr>
            <w:r>
              <w:rPr>
                <w:rFonts w:ascii="仿宋_GB2312" w:hAnsi="仿宋_GB2312" w:cs="仿宋_GB2312" w:eastAsia="仿宋_GB2312"/>
                <w:sz w:val="21"/>
              </w:rPr>
              <w:t>3、符合《压力容器焊接规程》NB/T47015-2011。</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tc>
      </w:tr>
    </w:tbl>
    <w:p>
      <w:pPr>
        <w:pStyle w:val="null3"/>
        <w:jc w:val="left"/>
      </w:pPr>
      <w:r>
        <w:rPr>
          <w:rFonts w:ascii="仿宋_GB2312" w:hAnsi="仿宋_GB2312" w:cs="仿宋_GB2312" w:eastAsia="仿宋_GB2312"/>
        </w:rPr>
        <w:t>标的名称：高效粉碎机 （带除尘）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100～300kg/h</w:t>
            </w:r>
          </w:p>
          <w:p>
            <w:pPr>
              <w:pStyle w:val="null3"/>
              <w:jc w:val="both"/>
            </w:pPr>
            <w:r>
              <w:rPr>
                <w:rFonts w:ascii="仿宋_GB2312" w:hAnsi="仿宋_GB2312" w:cs="仿宋_GB2312" w:eastAsia="仿宋_GB2312"/>
                <w:sz w:val="21"/>
              </w:rPr>
              <w:t>2、主轴转速：3800r/min</w:t>
            </w:r>
          </w:p>
          <w:p>
            <w:pPr>
              <w:pStyle w:val="null3"/>
              <w:jc w:val="both"/>
            </w:pPr>
            <w:r>
              <w:rPr>
                <w:rFonts w:ascii="仿宋_GB2312" w:hAnsi="仿宋_GB2312" w:cs="仿宋_GB2312" w:eastAsia="仿宋_GB2312"/>
                <w:sz w:val="21"/>
              </w:rPr>
              <w:t>3、进料粒度： 10mm</w:t>
            </w:r>
          </w:p>
          <w:p>
            <w:pPr>
              <w:pStyle w:val="null3"/>
              <w:jc w:val="both"/>
            </w:pPr>
            <w:r>
              <w:rPr>
                <w:rFonts w:ascii="仿宋_GB2312" w:hAnsi="仿宋_GB2312" w:cs="仿宋_GB2312" w:eastAsia="仿宋_GB2312"/>
                <w:sz w:val="21"/>
              </w:rPr>
              <w:t>4、粉碎细度： 60～120目</w:t>
            </w:r>
          </w:p>
          <w:p>
            <w:pPr>
              <w:pStyle w:val="null3"/>
              <w:jc w:val="both"/>
            </w:pPr>
            <w:r>
              <w:rPr>
                <w:rFonts w:ascii="仿宋_GB2312" w:hAnsi="仿宋_GB2312" w:cs="仿宋_GB2312" w:eastAsia="仿宋_GB2312"/>
                <w:sz w:val="21"/>
              </w:rPr>
              <w:t>5、电机功率：5.5kw</w:t>
            </w:r>
          </w:p>
          <w:p>
            <w:pPr>
              <w:pStyle w:val="null3"/>
              <w:jc w:val="both"/>
            </w:pPr>
            <w:r>
              <w:rPr>
                <w:rFonts w:ascii="仿宋_GB2312" w:hAnsi="仿宋_GB2312" w:cs="仿宋_GB2312" w:eastAsia="仿宋_GB2312"/>
                <w:sz w:val="21"/>
              </w:rPr>
              <w:t>6、吸尘电机功率：1.5kw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标的名称：圆形冷却塔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1.冷却塔类型 逆流式圆形冷却塔</w:t>
            </w:r>
          </w:p>
          <w:p>
            <w:pPr>
              <w:pStyle w:val="null3"/>
              <w:jc w:val="both"/>
            </w:pPr>
            <w:r>
              <w:rPr>
                <w:rFonts w:ascii="仿宋_GB2312" w:hAnsi="仿宋_GB2312" w:cs="仿宋_GB2312" w:eastAsia="仿宋_GB2312"/>
                <w:sz w:val="21"/>
              </w:rPr>
              <w:t>2、冷却循环水量 20m 3/h</w:t>
            </w:r>
          </w:p>
          <w:p>
            <w:pPr>
              <w:pStyle w:val="null3"/>
              <w:jc w:val="both"/>
            </w:pPr>
            <w:r>
              <w:rPr>
                <w:rFonts w:ascii="仿宋_GB2312" w:hAnsi="仿宋_GB2312" w:cs="仿宋_GB2312" w:eastAsia="仿宋_GB2312"/>
                <w:sz w:val="21"/>
              </w:rPr>
              <w:t>3、进水温度／出水温度 65℃／50℃</w:t>
            </w:r>
          </w:p>
          <w:p>
            <w:pPr>
              <w:pStyle w:val="null3"/>
              <w:jc w:val="both"/>
            </w:pPr>
            <w:r>
              <w:rPr>
                <w:rFonts w:ascii="仿宋_GB2312" w:hAnsi="仿宋_GB2312" w:cs="仿宋_GB2312" w:eastAsia="仿宋_GB2312"/>
                <w:sz w:val="21"/>
              </w:rPr>
              <w:t>4、环境干球／湿球温度 31.5℃／28℃</w:t>
            </w:r>
          </w:p>
          <w:p>
            <w:pPr>
              <w:pStyle w:val="null3"/>
              <w:jc w:val="both"/>
            </w:pPr>
            <w:r>
              <w:rPr>
                <w:rFonts w:ascii="仿宋_GB2312" w:hAnsi="仿宋_GB2312" w:cs="仿宋_GB2312" w:eastAsia="仿宋_GB2312"/>
                <w:sz w:val="21"/>
              </w:rPr>
              <w:t>5、冷却能力 180，000kcal/h</w:t>
            </w:r>
          </w:p>
          <w:p>
            <w:pPr>
              <w:pStyle w:val="null3"/>
              <w:jc w:val="both"/>
            </w:pPr>
            <w:r>
              <w:rPr>
                <w:rFonts w:ascii="仿宋_GB2312" w:hAnsi="仿宋_GB2312" w:cs="仿宋_GB2312" w:eastAsia="仿宋_GB2312"/>
                <w:sz w:val="21"/>
              </w:rPr>
              <w:t>6、蒸发损失≤0.833%</w:t>
            </w:r>
          </w:p>
          <w:p>
            <w:pPr>
              <w:pStyle w:val="null3"/>
              <w:jc w:val="both"/>
            </w:pPr>
            <w:r>
              <w:rPr>
                <w:rFonts w:ascii="仿宋_GB2312" w:hAnsi="仿宋_GB2312" w:cs="仿宋_GB2312" w:eastAsia="仿宋_GB2312"/>
                <w:sz w:val="21"/>
              </w:rPr>
              <w:t>7、叶片数量 4 片／套</w:t>
            </w:r>
          </w:p>
          <w:p>
            <w:pPr>
              <w:pStyle w:val="null3"/>
              <w:jc w:val="both"/>
            </w:pPr>
            <w:r>
              <w:rPr>
                <w:rFonts w:ascii="仿宋_GB2312" w:hAnsi="仿宋_GB2312" w:cs="仿宋_GB2312" w:eastAsia="仿宋_GB2312"/>
                <w:sz w:val="21"/>
              </w:rPr>
              <w:t>8、电机功率 0.55 kW</w:t>
            </w:r>
          </w:p>
          <w:p>
            <w:pPr>
              <w:pStyle w:val="null3"/>
              <w:jc w:val="both"/>
            </w:pPr>
            <w:r>
              <w:rPr>
                <w:rFonts w:ascii="仿宋_GB2312" w:hAnsi="仿宋_GB2312" w:cs="仿宋_GB2312" w:eastAsia="仿宋_GB2312"/>
                <w:sz w:val="21"/>
              </w:rPr>
              <w:t>9、噪音值 60.0dB(A)</w:t>
            </w:r>
          </w:p>
          <w:p>
            <w:pPr>
              <w:pStyle w:val="null3"/>
              <w:jc w:val="both"/>
            </w:pPr>
            <w:r>
              <w:rPr>
                <w:rFonts w:ascii="仿宋_GB2312" w:hAnsi="仿宋_GB2312" w:cs="仿宋_GB2312" w:eastAsia="仿宋_GB2312"/>
                <w:sz w:val="21"/>
              </w:rPr>
              <w:t>10、电源 380V／3P／50Hz</w:t>
            </w:r>
          </w:p>
          <w:p>
            <w:pPr>
              <w:pStyle w:val="null3"/>
              <w:jc w:val="both"/>
            </w:pPr>
            <w:r>
              <w:rPr>
                <w:rFonts w:ascii="仿宋_GB2312" w:hAnsi="仿宋_GB2312" w:cs="仿宋_GB2312" w:eastAsia="仿宋_GB2312"/>
                <w:sz w:val="21"/>
              </w:rPr>
              <w:t>11、水质要求 ＰＨ值＝６－８</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1、绝缘测试：对冷却塔的电器设备进行绝缘测试，确保其绝缘性能符合国家标准。；</w:t>
            </w:r>
          </w:p>
          <w:p>
            <w:pPr>
              <w:pStyle w:val="null3"/>
              <w:jc w:val="both"/>
            </w:pPr>
            <w:r>
              <w:rPr>
                <w:rFonts w:ascii="仿宋_GB2312" w:hAnsi="仿宋_GB2312" w:cs="仿宋_GB2312" w:eastAsia="仿宋_GB2312"/>
                <w:sz w:val="21"/>
              </w:rPr>
              <w:t>2、防雷测试：检查冷却塔的防雷设施，确保其能够有效防止雷击事故。</w:t>
            </w:r>
          </w:p>
          <w:p>
            <w:pPr>
              <w:pStyle w:val="null3"/>
              <w:jc w:val="both"/>
            </w:pPr>
            <w:r>
              <w:rPr>
                <w:rFonts w:ascii="仿宋_GB2312" w:hAnsi="仿宋_GB2312" w:cs="仿宋_GB2312" w:eastAsia="仿宋_GB2312"/>
                <w:sz w:val="21"/>
              </w:rPr>
              <w:t>3、安全设施：验收冷却塔的安全设施，如防护网、平台、扶手等，确保其安全可靠。</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4分，不满足一项扣2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完全满足招标文件要求得满分，不满足将相应扣分，分值扣完为止。非▲号的条款要求满分36分，不满足一项扣1分。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自动墨轮连续封口机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摇摆式颗粒机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全自动制丸机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煎药包装机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卧式膏液两用灌装机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生物显微镜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真空干燥箱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微生物检测专用均质机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薄层喷雾显色泵</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中药粗粉机 （带除尘）</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智能崩解仪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低温冷却水循环泵（冷肼）</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除湿机</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电蒸炉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生化培养箱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自动电磁感应铝箔封口机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蒸汽发生器（锅炉）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煎药机</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331200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旋转制粒机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热风循环烘箱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马弗炉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糖衣机(直径800mm)</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双效浓缩器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水浴锅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旋转蒸发仪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消毒柜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药物稳定性试验箱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多功能提取罐 （系统）</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易制毒安全存储柜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可倾式夹层锅(300L)</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电炒药灶台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电热鼓风干燥箱</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电动打码机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真空泵（30L）</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糖衣机(直径600mm)</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湿热灭菌锅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热风循环烘箱 （防爆型）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真空泵(60L)</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生物安全柜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储液罐</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槽形混合机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全自动颗粒包装机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可倾式夹层锅(100L)</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高效粉碎机 （带除尘）</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圆形冷却塔</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